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E9D" w:rsidRPr="00A317FD" w:rsidRDefault="00243E9D" w:rsidP="00DF3622">
      <w:pPr>
        <w:pStyle w:val="ListParagraph"/>
        <w:numPr>
          <w:ilvl w:val="0"/>
          <w:numId w:val="12"/>
        </w:numPr>
        <w:tabs>
          <w:tab w:val="left" w:pos="426"/>
        </w:tabs>
        <w:spacing w:after="120"/>
        <w:ind w:left="0" w:firstLine="0"/>
        <w:contextualSpacing w:val="0"/>
        <w:rPr>
          <w:rFonts w:ascii="Trebuchet MS" w:hAnsi="Trebuchet MS"/>
          <w:b/>
          <w:bCs/>
          <w:sz w:val="21"/>
          <w:szCs w:val="21"/>
        </w:rPr>
      </w:pPr>
      <w:r w:rsidRPr="00A317FD">
        <w:rPr>
          <w:rFonts w:ascii="Trebuchet MS" w:hAnsi="Trebuchet MS"/>
          <w:spacing w:val="-1"/>
          <w:sz w:val="21"/>
          <w:szCs w:val="21"/>
          <w:u w:val="thick" w:color="000000"/>
        </w:rPr>
        <w:t>Reporting</w:t>
      </w:r>
      <w:r w:rsidR="001B0E13" w:rsidRPr="00A317FD">
        <w:rPr>
          <w:rFonts w:ascii="Trebuchet MS" w:hAnsi="Trebuchet MS"/>
          <w:spacing w:val="-1"/>
          <w:sz w:val="21"/>
          <w:szCs w:val="21"/>
          <w:u w:val="thick" w:color="000000"/>
        </w:rPr>
        <w:t xml:space="preserve"> </w:t>
      </w:r>
      <w:r w:rsidRPr="00A317FD">
        <w:rPr>
          <w:rFonts w:ascii="Trebuchet MS" w:hAnsi="Trebuchet MS"/>
          <w:spacing w:val="-2"/>
          <w:sz w:val="21"/>
          <w:szCs w:val="21"/>
          <w:u w:val="thick" w:color="000000"/>
        </w:rPr>
        <w:t>Format-B</w:t>
      </w:r>
      <w:r w:rsidRPr="00A317FD">
        <w:rPr>
          <w:rFonts w:ascii="Trebuchet MS" w:hAnsi="Trebuchet MS"/>
          <w:spacing w:val="-2"/>
          <w:sz w:val="21"/>
          <w:szCs w:val="21"/>
        </w:rPr>
        <w:tab/>
      </w:r>
      <w:r w:rsidRPr="00A317FD">
        <w:rPr>
          <w:rFonts w:ascii="Trebuchet MS" w:hAnsi="Trebuchet MS"/>
          <w:spacing w:val="-2"/>
          <w:sz w:val="21"/>
          <w:szCs w:val="21"/>
        </w:rPr>
        <w:tab/>
      </w:r>
      <w:r w:rsidRPr="00A317FD">
        <w:rPr>
          <w:rFonts w:ascii="Trebuchet MS" w:hAnsi="Trebuchet MS"/>
          <w:spacing w:val="-2"/>
          <w:sz w:val="21"/>
          <w:szCs w:val="21"/>
        </w:rPr>
        <w:tab/>
      </w:r>
      <w:r w:rsidRPr="00A317FD">
        <w:rPr>
          <w:rFonts w:ascii="Trebuchet MS" w:hAnsi="Trebuchet MS"/>
          <w:spacing w:val="-2"/>
          <w:sz w:val="21"/>
          <w:szCs w:val="21"/>
        </w:rPr>
        <w:tab/>
      </w:r>
      <w:r w:rsidRPr="00A317FD">
        <w:rPr>
          <w:rFonts w:ascii="Trebuchet MS" w:hAnsi="Trebuchet MS"/>
          <w:spacing w:val="-2"/>
          <w:sz w:val="21"/>
          <w:szCs w:val="21"/>
        </w:rPr>
        <w:tab/>
      </w:r>
      <w:r w:rsidRPr="00A317FD">
        <w:rPr>
          <w:rFonts w:ascii="Trebuchet MS" w:hAnsi="Trebuchet MS"/>
          <w:spacing w:val="-2"/>
          <w:sz w:val="21"/>
          <w:szCs w:val="21"/>
        </w:rPr>
        <w:tab/>
      </w:r>
      <w:r w:rsidRPr="00A317FD">
        <w:rPr>
          <w:rFonts w:ascii="Trebuchet MS" w:hAnsi="Trebuchet MS"/>
          <w:spacing w:val="-2"/>
          <w:sz w:val="21"/>
          <w:szCs w:val="21"/>
        </w:rPr>
        <w:tab/>
      </w:r>
      <w:r w:rsidRPr="00A317FD">
        <w:rPr>
          <w:rFonts w:ascii="Trebuchet MS" w:hAnsi="Trebuchet MS"/>
          <w:spacing w:val="-2"/>
          <w:sz w:val="21"/>
          <w:szCs w:val="21"/>
          <w:u w:val="thick" w:color="000000"/>
        </w:rPr>
        <w:t>A</w:t>
      </w:r>
      <w:r w:rsidRPr="00A317FD">
        <w:rPr>
          <w:rFonts w:ascii="Trebuchet MS" w:hAnsi="Trebuchet MS"/>
          <w:spacing w:val="-1"/>
          <w:sz w:val="21"/>
          <w:szCs w:val="21"/>
        </w:rPr>
        <w:t>nnexure:</w:t>
      </w:r>
      <w:r w:rsidRPr="00A317FD">
        <w:rPr>
          <w:rFonts w:ascii="Trebuchet MS" w:hAnsi="Trebuchet MS"/>
          <w:sz w:val="21"/>
          <w:szCs w:val="21"/>
        </w:rPr>
        <w:t xml:space="preserve"> B</w:t>
      </w:r>
    </w:p>
    <w:p w:rsidR="00243E9D" w:rsidRPr="00243E9D" w:rsidRDefault="00243E9D" w:rsidP="00DF3622">
      <w:pPr>
        <w:tabs>
          <w:tab w:val="left" w:pos="426"/>
        </w:tabs>
        <w:spacing w:after="120"/>
        <w:rPr>
          <w:rFonts w:ascii="Trebuchet MS" w:eastAsia="Times New Roman" w:hAnsi="Trebuchet MS" w:cs="Times New Roman"/>
          <w:b/>
          <w:bCs/>
          <w:sz w:val="21"/>
          <w:szCs w:val="21"/>
        </w:rPr>
      </w:pPr>
    </w:p>
    <w:p w:rsidR="00243E9D" w:rsidRPr="00A317FD" w:rsidRDefault="00243E9D" w:rsidP="0002776B">
      <w:pPr>
        <w:pStyle w:val="ListParagraph"/>
        <w:numPr>
          <w:ilvl w:val="0"/>
          <w:numId w:val="13"/>
        </w:numPr>
        <w:tabs>
          <w:tab w:val="left" w:pos="426"/>
        </w:tabs>
        <w:spacing w:after="120"/>
        <w:contextualSpacing w:val="0"/>
        <w:rPr>
          <w:rFonts w:ascii="Trebuchet MS" w:eastAsia="Times New Roman" w:hAnsi="Trebuchet MS" w:cs="Times New Roman"/>
          <w:sz w:val="21"/>
          <w:szCs w:val="21"/>
        </w:rPr>
      </w:pPr>
      <w:r w:rsidRPr="00A317FD">
        <w:rPr>
          <w:rFonts w:ascii="Trebuchet MS" w:hAnsi="Trebuchet MS"/>
          <w:b/>
          <w:spacing w:val="-1"/>
          <w:sz w:val="21"/>
          <w:szCs w:val="21"/>
        </w:rPr>
        <w:t>Introduction</w:t>
      </w:r>
    </w:p>
    <w:p w:rsidR="00F543B4" w:rsidRDefault="00893C1A" w:rsidP="00CD28D9">
      <w:pPr>
        <w:pStyle w:val="ListParagraph"/>
        <w:tabs>
          <w:tab w:val="left" w:pos="426"/>
        </w:tabs>
        <w:spacing w:after="120"/>
        <w:ind w:left="0"/>
        <w:contextualSpacing w:val="0"/>
      </w:pPr>
      <w:proofErr w:type="spellStart"/>
      <w:r w:rsidRPr="00A317FD">
        <w:rPr>
          <w:rFonts w:ascii="Trebuchet MS" w:eastAsia="Times New Roman" w:hAnsi="Trebuchet MS" w:cs="Times New Roman"/>
          <w:sz w:val="21"/>
          <w:szCs w:val="21"/>
        </w:rPr>
        <w:t>Jilla</w:t>
      </w:r>
      <w:proofErr w:type="spellEnd"/>
      <w:r w:rsidRPr="00A317FD">
        <w:rPr>
          <w:rFonts w:ascii="Trebuchet MS" w:eastAsia="Times New Roman" w:hAnsi="Trebuchet MS" w:cs="Times New Roman"/>
          <w:sz w:val="21"/>
          <w:szCs w:val="21"/>
        </w:rPr>
        <w:t xml:space="preserve"> </w:t>
      </w:r>
      <w:proofErr w:type="spellStart"/>
      <w:r w:rsidRPr="00A317FD">
        <w:rPr>
          <w:rFonts w:ascii="Trebuchet MS" w:eastAsia="Times New Roman" w:hAnsi="Trebuchet MS" w:cs="Times New Roman"/>
          <w:sz w:val="21"/>
          <w:szCs w:val="21"/>
        </w:rPr>
        <w:t>Kudumba</w:t>
      </w:r>
      <w:proofErr w:type="spellEnd"/>
      <w:r w:rsidRPr="00A317FD">
        <w:rPr>
          <w:rFonts w:ascii="Trebuchet MS" w:eastAsia="Times New Roman" w:hAnsi="Trebuchet MS" w:cs="Times New Roman"/>
          <w:sz w:val="21"/>
          <w:szCs w:val="21"/>
        </w:rPr>
        <w:t xml:space="preserve"> </w:t>
      </w:r>
      <w:proofErr w:type="spellStart"/>
      <w:r w:rsidRPr="00A317FD">
        <w:rPr>
          <w:rFonts w:ascii="Trebuchet MS" w:eastAsia="Times New Roman" w:hAnsi="Trebuchet MS" w:cs="Times New Roman"/>
          <w:sz w:val="21"/>
          <w:szCs w:val="21"/>
        </w:rPr>
        <w:t>Samithy</w:t>
      </w:r>
      <w:proofErr w:type="spellEnd"/>
      <w:r w:rsidRPr="00A317FD">
        <w:rPr>
          <w:rFonts w:ascii="Trebuchet MS" w:eastAsia="Times New Roman" w:hAnsi="Trebuchet MS" w:cs="Times New Roman"/>
          <w:sz w:val="21"/>
          <w:szCs w:val="21"/>
        </w:rPr>
        <w:t xml:space="preserve"> is a registered Charitable </w:t>
      </w:r>
      <w:proofErr w:type="spellStart"/>
      <w:r w:rsidRPr="00A317FD">
        <w:rPr>
          <w:rFonts w:ascii="Trebuchet MS" w:eastAsia="Times New Roman" w:hAnsi="Trebuchet MS" w:cs="Times New Roman"/>
          <w:sz w:val="21"/>
          <w:szCs w:val="21"/>
        </w:rPr>
        <w:t>Organisation</w:t>
      </w:r>
      <w:proofErr w:type="spellEnd"/>
      <w:r w:rsidRPr="00A317FD">
        <w:rPr>
          <w:rFonts w:ascii="Trebuchet MS" w:eastAsia="Times New Roman" w:hAnsi="Trebuchet MS" w:cs="Times New Roman"/>
          <w:sz w:val="21"/>
          <w:szCs w:val="21"/>
        </w:rPr>
        <w:t xml:space="preserve">. </w:t>
      </w:r>
      <w:r w:rsidR="00A317FD" w:rsidRPr="00A317FD">
        <w:rPr>
          <w:rFonts w:ascii="Trebuchet MS" w:eastAsia="Times New Roman" w:hAnsi="Trebuchet MS" w:cs="Times New Roman"/>
          <w:sz w:val="21"/>
          <w:szCs w:val="21"/>
        </w:rPr>
        <w:t xml:space="preserve">JKS came into TI with the </w:t>
      </w:r>
      <w:proofErr w:type="spellStart"/>
      <w:r w:rsidR="00DF3622">
        <w:rPr>
          <w:rFonts w:ascii="Trebuchet MS" w:eastAsia="Times New Roman" w:hAnsi="Trebuchet MS" w:cs="Times New Roman"/>
          <w:sz w:val="21"/>
          <w:szCs w:val="21"/>
        </w:rPr>
        <w:t>Suraksha</w:t>
      </w:r>
      <w:proofErr w:type="spellEnd"/>
      <w:r w:rsidR="00DF3622">
        <w:rPr>
          <w:rFonts w:ascii="Trebuchet MS" w:eastAsia="Times New Roman" w:hAnsi="Trebuchet MS" w:cs="Times New Roman"/>
          <w:sz w:val="21"/>
          <w:szCs w:val="21"/>
        </w:rPr>
        <w:t xml:space="preserve"> </w:t>
      </w:r>
      <w:r w:rsidR="00A317FD" w:rsidRPr="00A317FD">
        <w:rPr>
          <w:rFonts w:ascii="Trebuchet MS" w:eastAsia="Times New Roman" w:hAnsi="Trebuchet MS" w:cs="Times New Roman"/>
          <w:sz w:val="21"/>
          <w:szCs w:val="21"/>
        </w:rPr>
        <w:t xml:space="preserve">project </w:t>
      </w:r>
      <w:r w:rsidR="00785AFA">
        <w:rPr>
          <w:rFonts w:ascii="Trebuchet MS" w:eastAsia="Times New Roman" w:hAnsi="Trebuchet MS" w:cs="Times New Roman"/>
          <w:sz w:val="21"/>
          <w:szCs w:val="21"/>
        </w:rPr>
        <w:t xml:space="preserve">for migrants in </w:t>
      </w:r>
      <w:r w:rsidR="00F543B4" w:rsidRPr="00CB3CE4">
        <w:t>November 2008.</w:t>
      </w:r>
      <w:r w:rsidR="00785AFA">
        <w:t xml:space="preserve">The project operates among the migrants in the construction sector, prawn peeling, </w:t>
      </w:r>
      <w:r w:rsidR="00CD28D9">
        <w:t xml:space="preserve">hotel workers and casual </w:t>
      </w:r>
      <w:proofErr w:type="spellStart"/>
      <w:r w:rsidR="00CD28D9">
        <w:t>labourers</w:t>
      </w:r>
      <w:proofErr w:type="spellEnd"/>
      <w:r w:rsidR="00CD28D9">
        <w:t xml:space="preserve"> in</w:t>
      </w:r>
      <w:r w:rsidR="00F543B4" w:rsidRPr="00CB3CE4">
        <w:t xml:space="preserve"> </w:t>
      </w:r>
      <w:proofErr w:type="spellStart"/>
      <w:r w:rsidR="00F543B4" w:rsidRPr="00CB3CE4">
        <w:t>Aroor</w:t>
      </w:r>
      <w:proofErr w:type="spellEnd"/>
      <w:r w:rsidR="00F543B4" w:rsidRPr="00CB3CE4">
        <w:t xml:space="preserve">, </w:t>
      </w:r>
      <w:proofErr w:type="spellStart"/>
      <w:r w:rsidR="00F543B4" w:rsidRPr="00CB3CE4">
        <w:t>Kayamkulam</w:t>
      </w:r>
      <w:proofErr w:type="spellEnd"/>
      <w:r w:rsidR="00F543B4" w:rsidRPr="00CB3CE4">
        <w:t xml:space="preserve">, </w:t>
      </w:r>
      <w:proofErr w:type="spellStart"/>
      <w:r w:rsidR="00F543B4" w:rsidRPr="00CB3CE4">
        <w:t>Eramalloor</w:t>
      </w:r>
      <w:proofErr w:type="spellEnd"/>
      <w:r w:rsidR="00F543B4" w:rsidRPr="00CB3CE4">
        <w:t xml:space="preserve">, </w:t>
      </w:r>
      <w:proofErr w:type="spellStart"/>
      <w:r w:rsidR="00F543B4" w:rsidRPr="00CB3CE4">
        <w:t>Cherthala</w:t>
      </w:r>
      <w:proofErr w:type="spellEnd"/>
      <w:r w:rsidR="00F543B4" w:rsidRPr="00CB3CE4">
        <w:t xml:space="preserve"> and </w:t>
      </w:r>
      <w:proofErr w:type="spellStart"/>
      <w:r w:rsidR="00F543B4" w:rsidRPr="00CB3CE4">
        <w:t>Mavilakara</w:t>
      </w:r>
      <w:proofErr w:type="spellEnd"/>
      <w:r w:rsidR="00F543B4" w:rsidRPr="00CB3CE4">
        <w:t xml:space="preserve"> (Intervention area).The project was divided into 5 sites </w:t>
      </w:r>
      <w:proofErr w:type="spellStart"/>
      <w:r w:rsidR="00F543B4" w:rsidRPr="00CB3CE4">
        <w:t>i.e.Alappuzha</w:t>
      </w:r>
      <w:proofErr w:type="spellEnd"/>
      <w:r w:rsidR="00F543B4" w:rsidRPr="00CB3CE4">
        <w:t xml:space="preserve">, </w:t>
      </w:r>
      <w:proofErr w:type="spellStart"/>
      <w:r w:rsidR="00F543B4" w:rsidRPr="00CB3CE4">
        <w:t>Kayamkulam</w:t>
      </w:r>
      <w:proofErr w:type="spellEnd"/>
      <w:r w:rsidR="00F543B4" w:rsidRPr="00CB3CE4">
        <w:t xml:space="preserve">, </w:t>
      </w:r>
      <w:proofErr w:type="spellStart"/>
      <w:r w:rsidR="00F543B4" w:rsidRPr="00CB3CE4">
        <w:t>Chertala</w:t>
      </w:r>
      <w:proofErr w:type="spellEnd"/>
      <w:r w:rsidR="00F543B4" w:rsidRPr="00CB3CE4">
        <w:t xml:space="preserve">, </w:t>
      </w:r>
      <w:proofErr w:type="spellStart"/>
      <w:r w:rsidR="00F543B4" w:rsidRPr="00CB3CE4">
        <w:t>Eramallor</w:t>
      </w:r>
      <w:proofErr w:type="spellEnd"/>
      <w:r w:rsidR="00F543B4" w:rsidRPr="00CB3CE4">
        <w:t xml:space="preserve"> and </w:t>
      </w:r>
      <w:proofErr w:type="spellStart"/>
      <w:r w:rsidR="00F543B4" w:rsidRPr="00CB3CE4">
        <w:t>Aroor</w:t>
      </w:r>
      <w:proofErr w:type="spellEnd"/>
      <w:r w:rsidR="00F543B4" w:rsidRPr="00CB3CE4">
        <w:t xml:space="preserve">. </w:t>
      </w:r>
    </w:p>
    <w:tbl>
      <w:tblPr>
        <w:tblStyle w:val="TableGrid"/>
        <w:tblW w:w="88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tblPr>
      <w:tblGrid>
        <w:gridCol w:w="3932"/>
        <w:gridCol w:w="294"/>
        <w:gridCol w:w="4671"/>
      </w:tblGrid>
      <w:tr w:rsidR="00330699" w:rsidRPr="00330699" w:rsidTr="00B929CA">
        <w:tc>
          <w:tcPr>
            <w:tcW w:w="3936" w:type="dxa"/>
          </w:tcPr>
          <w:p w:rsidR="00330699" w:rsidRPr="00330699" w:rsidRDefault="004F6118" w:rsidP="004F6118">
            <w:pPr>
              <w:tabs>
                <w:tab w:val="left" w:pos="426"/>
                <w:tab w:val="left" w:pos="1185"/>
              </w:tabs>
              <w:rPr>
                <w:rFonts w:ascii="Trebuchet MS" w:hAnsi="Trebuchet MS"/>
                <w:sz w:val="21"/>
                <w:szCs w:val="21"/>
              </w:rPr>
            </w:pPr>
            <w:r w:rsidRPr="0002776B">
              <w:rPr>
                <w:rFonts w:ascii="Trebuchet MS" w:hAnsi="Trebuchet MS"/>
                <w:spacing w:val="-2"/>
                <w:sz w:val="21"/>
                <w:szCs w:val="21"/>
              </w:rPr>
              <w:t>Name</w:t>
            </w:r>
            <w:r w:rsidRPr="0002776B">
              <w:rPr>
                <w:rFonts w:ascii="Trebuchet MS" w:hAnsi="Trebuchet MS"/>
                <w:sz w:val="21"/>
                <w:szCs w:val="21"/>
              </w:rPr>
              <w:t xml:space="preserve"> and </w:t>
            </w:r>
            <w:r w:rsidRPr="0002776B">
              <w:rPr>
                <w:rFonts w:ascii="Trebuchet MS" w:hAnsi="Trebuchet MS"/>
                <w:spacing w:val="-1"/>
                <w:sz w:val="21"/>
                <w:szCs w:val="21"/>
              </w:rPr>
              <w:t xml:space="preserve">address </w:t>
            </w:r>
            <w:r w:rsidRPr="0002776B">
              <w:rPr>
                <w:rFonts w:ascii="Trebuchet MS" w:hAnsi="Trebuchet MS"/>
                <w:spacing w:val="-2"/>
                <w:sz w:val="21"/>
                <w:szCs w:val="21"/>
              </w:rPr>
              <w:t xml:space="preserve">of </w:t>
            </w:r>
            <w:r w:rsidRPr="0002776B">
              <w:rPr>
                <w:rFonts w:ascii="Trebuchet MS" w:hAnsi="Trebuchet MS"/>
                <w:spacing w:val="-1"/>
                <w:sz w:val="21"/>
                <w:szCs w:val="21"/>
              </w:rPr>
              <w:t>the Organization</w:t>
            </w:r>
          </w:p>
        </w:tc>
        <w:tc>
          <w:tcPr>
            <w:tcW w:w="283" w:type="dxa"/>
          </w:tcPr>
          <w:p w:rsidR="00330699" w:rsidRPr="00330699" w:rsidRDefault="004F6118" w:rsidP="00330699">
            <w:pPr>
              <w:tabs>
                <w:tab w:val="left" w:pos="426"/>
              </w:tabs>
              <w:jc w:val="both"/>
              <w:rPr>
                <w:rFonts w:ascii="Trebuchet MS" w:hAnsi="Trebuchet MS"/>
                <w:sz w:val="21"/>
                <w:szCs w:val="21"/>
              </w:rPr>
            </w:pPr>
            <w:r>
              <w:rPr>
                <w:rFonts w:ascii="Trebuchet MS" w:hAnsi="Trebuchet MS"/>
                <w:sz w:val="21"/>
                <w:szCs w:val="21"/>
              </w:rPr>
              <w:t>-</w:t>
            </w:r>
          </w:p>
        </w:tc>
        <w:tc>
          <w:tcPr>
            <w:tcW w:w="4678" w:type="dxa"/>
          </w:tcPr>
          <w:p w:rsidR="00330699" w:rsidRDefault="004F6118" w:rsidP="00330699">
            <w:pPr>
              <w:tabs>
                <w:tab w:val="left" w:pos="426"/>
              </w:tabs>
              <w:jc w:val="both"/>
              <w:rPr>
                <w:rFonts w:ascii="Trebuchet MS" w:hAnsi="Trebuchet MS"/>
                <w:sz w:val="21"/>
                <w:szCs w:val="21"/>
              </w:rPr>
            </w:pPr>
            <w:r>
              <w:rPr>
                <w:rFonts w:ascii="Trebuchet MS" w:hAnsi="Trebuchet MS"/>
                <w:sz w:val="21"/>
                <w:szCs w:val="21"/>
              </w:rPr>
              <w:t xml:space="preserve">JKS Migrant </w:t>
            </w:r>
            <w:proofErr w:type="spellStart"/>
            <w:r>
              <w:rPr>
                <w:rFonts w:ascii="Trebuchet MS" w:hAnsi="Trebuchet MS"/>
                <w:sz w:val="21"/>
                <w:szCs w:val="21"/>
              </w:rPr>
              <w:t>Suraksha</w:t>
            </w:r>
            <w:proofErr w:type="spellEnd"/>
            <w:r>
              <w:rPr>
                <w:rFonts w:ascii="Trebuchet MS" w:hAnsi="Trebuchet MS"/>
                <w:sz w:val="21"/>
                <w:szCs w:val="21"/>
              </w:rPr>
              <w:t xml:space="preserve"> Project</w:t>
            </w:r>
          </w:p>
          <w:p w:rsidR="004F6118" w:rsidRDefault="00C373CC" w:rsidP="00330699">
            <w:pPr>
              <w:tabs>
                <w:tab w:val="left" w:pos="426"/>
              </w:tabs>
              <w:jc w:val="both"/>
              <w:rPr>
                <w:rFonts w:ascii="Trebuchet MS" w:hAnsi="Trebuchet MS"/>
                <w:sz w:val="21"/>
                <w:szCs w:val="21"/>
              </w:rPr>
            </w:pPr>
            <w:proofErr w:type="spellStart"/>
            <w:r>
              <w:rPr>
                <w:rFonts w:ascii="Trebuchet MS" w:hAnsi="Trebuchet MS"/>
                <w:sz w:val="21"/>
                <w:szCs w:val="21"/>
              </w:rPr>
              <w:t>Matha</w:t>
            </w:r>
            <w:proofErr w:type="spellEnd"/>
            <w:r>
              <w:rPr>
                <w:rFonts w:ascii="Trebuchet MS" w:hAnsi="Trebuchet MS"/>
                <w:sz w:val="21"/>
                <w:szCs w:val="21"/>
              </w:rPr>
              <w:t xml:space="preserve"> Tourist Home</w:t>
            </w:r>
          </w:p>
          <w:p w:rsidR="00C373CC" w:rsidRDefault="00C373CC" w:rsidP="00330699">
            <w:pPr>
              <w:tabs>
                <w:tab w:val="left" w:pos="426"/>
              </w:tabs>
              <w:jc w:val="both"/>
              <w:rPr>
                <w:rFonts w:ascii="Trebuchet MS" w:hAnsi="Trebuchet MS"/>
                <w:sz w:val="21"/>
                <w:szCs w:val="21"/>
              </w:rPr>
            </w:pPr>
            <w:r>
              <w:rPr>
                <w:rFonts w:ascii="Trebuchet MS" w:hAnsi="Trebuchet MS"/>
                <w:sz w:val="21"/>
                <w:szCs w:val="21"/>
              </w:rPr>
              <w:t>Near KSRTC Bus Stand</w:t>
            </w:r>
          </w:p>
          <w:p w:rsidR="00C373CC" w:rsidRPr="00330699" w:rsidRDefault="00C373CC" w:rsidP="00330699">
            <w:pPr>
              <w:tabs>
                <w:tab w:val="left" w:pos="426"/>
              </w:tabs>
              <w:jc w:val="both"/>
              <w:rPr>
                <w:rFonts w:ascii="Trebuchet MS" w:hAnsi="Trebuchet MS"/>
                <w:sz w:val="21"/>
                <w:szCs w:val="21"/>
              </w:rPr>
            </w:pPr>
            <w:proofErr w:type="spellStart"/>
            <w:r>
              <w:rPr>
                <w:rFonts w:ascii="Trebuchet MS" w:hAnsi="Trebuchet MS"/>
                <w:sz w:val="21"/>
                <w:szCs w:val="21"/>
              </w:rPr>
              <w:t>Alapuzha</w:t>
            </w:r>
            <w:proofErr w:type="spellEnd"/>
          </w:p>
        </w:tc>
      </w:tr>
      <w:tr w:rsidR="00C373CC" w:rsidRPr="00330699" w:rsidTr="00B929CA">
        <w:tc>
          <w:tcPr>
            <w:tcW w:w="3936" w:type="dxa"/>
          </w:tcPr>
          <w:p w:rsidR="00C373CC" w:rsidRPr="0002776B" w:rsidRDefault="00C8392C" w:rsidP="004F6118">
            <w:pPr>
              <w:tabs>
                <w:tab w:val="left" w:pos="426"/>
                <w:tab w:val="left" w:pos="1185"/>
              </w:tabs>
              <w:rPr>
                <w:rFonts w:ascii="Trebuchet MS" w:hAnsi="Trebuchet MS"/>
                <w:spacing w:val="-2"/>
                <w:sz w:val="21"/>
                <w:szCs w:val="21"/>
              </w:rPr>
            </w:pPr>
            <w:r w:rsidRPr="0002776B">
              <w:rPr>
                <w:rFonts w:ascii="Trebuchet MS" w:hAnsi="Trebuchet MS"/>
                <w:spacing w:val="-1"/>
                <w:sz w:val="21"/>
                <w:szCs w:val="21"/>
              </w:rPr>
              <w:t>Chief Functionary</w:t>
            </w:r>
          </w:p>
        </w:tc>
        <w:tc>
          <w:tcPr>
            <w:tcW w:w="283" w:type="dxa"/>
          </w:tcPr>
          <w:p w:rsidR="00C373CC" w:rsidRDefault="00C8392C" w:rsidP="00330699">
            <w:pPr>
              <w:tabs>
                <w:tab w:val="left" w:pos="426"/>
              </w:tabs>
              <w:jc w:val="both"/>
              <w:rPr>
                <w:rFonts w:ascii="Trebuchet MS" w:hAnsi="Trebuchet MS"/>
                <w:sz w:val="21"/>
                <w:szCs w:val="21"/>
              </w:rPr>
            </w:pPr>
            <w:r>
              <w:rPr>
                <w:rFonts w:ascii="Trebuchet MS" w:hAnsi="Trebuchet MS"/>
                <w:sz w:val="21"/>
                <w:szCs w:val="21"/>
              </w:rPr>
              <w:t>-</w:t>
            </w:r>
          </w:p>
        </w:tc>
        <w:tc>
          <w:tcPr>
            <w:tcW w:w="4678" w:type="dxa"/>
          </w:tcPr>
          <w:p w:rsidR="00C373CC" w:rsidRDefault="00C8392C" w:rsidP="00330699">
            <w:pPr>
              <w:tabs>
                <w:tab w:val="left" w:pos="426"/>
              </w:tabs>
              <w:jc w:val="both"/>
              <w:rPr>
                <w:rFonts w:ascii="Trebuchet MS" w:hAnsi="Trebuchet MS"/>
                <w:sz w:val="21"/>
                <w:szCs w:val="21"/>
              </w:rPr>
            </w:pPr>
            <w:proofErr w:type="spellStart"/>
            <w:r>
              <w:rPr>
                <w:rFonts w:ascii="Trebuchet MS" w:hAnsi="Trebuchet MS"/>
                <w:sz w:val="21"/>
                <w:szCs w:val="21"/>
              </w:rPr>
              <w:t>Surendran</w:t>
            </w:r>
            <w:proofErr w:type="spellEnd"/>
            <w:r>
              <w:rPr>
                <w:rFonts w:ascii="Trebuchet MS" w:hAnsi="Trebuchet MS"/>
                <w:sz w:val="21"/>
                <w:szCs w:val="21"/>
              </w:rPr>
              <w:t xml:space="preserve"> E D, President</w:t>
            </w:r>
          </w:p>
        </w:tc>
      </w:tr>
      <w:tr w:rsidR="00C8392C" w:rsidRPr="00330699" w:rsidTr="00B929CA">
        <w:tc>
          <w:tcPr>
            <w:tcW w:w="3936" w:type="dxa"/>
          </w:tcPr>
          <w:p w:rsidR="00C8392C" w:rsidRPr="0002776B" w:rsidRDefault="00C8392C" w:rsidP="00C8392C">
            <w:pPr>
              <w:tabs>
                <w:tab w:val="left" w:pos="426"/>
                <w:tab w:val="left" w:pos="1185"/>
              </w:tabs>
              <w:rPr>
                <w:rFonts w:ascii="Trebuchet MS" w:hAnsi="Trebuchet MS"/>
                <w:spacing w:val="-1"/>
                <w:sz w:val="21"/>
                <w:szCs w:val="21"/>
              </w:rPr>
            </w:pPr>
            <w:r w:rsidRPr="0002776B">
              <w:rPr>
                <w:rFonts w:ascii="Trebuchet MS" w:hAnsi="Trebuchet MS"/>
                <w:spacing w:val="-1"/>
                <w:sz w:val="21"/>
                <w:szCs w:val="21"/>
              </w:rPr>
              <w:t xml:space="preserve">Year </w:t>
            </w:r>
            <w:r w:rsidRPr="0002776B">
              <w:rPr>
                <w:rFonts w:ascii="Trebuchet MS" w:hAnsi="Trebuchet MS"/>
                <w:spacing w:val="-2"/>
                <w:sz w:val="21"/>
                <w:szCs w:val="21"/>
              </w:rPr>
              <w:t xml:space="preserve">of </w:t>
            </w:r>
            <w:r w:rsidRPr="0002776B">
              <w:rPr>
                <w:rFonts w:ascii="Trebuchet MS" w:hAnsi="Trebuchet MS"/>
                <w:spacing w:val="-1"/>
                <w:sz w:val="21"/>
                <w:szCs w:val="21"/>
              </w:rPr>
              <w:t>establishment</w:t>
            </w:r>
          </w:p>
        </w:tc>
        <w:tc>
          <w:tcPr>
            <w:tcW w:w="283" w:type="dxa"/>
          </w:tcPr>
          <w:p w:rsidR="00C8392C" w:rsidRDefault="00C8392C" w:rsidP="00330699">
            <w:pPr>
              <w:tabs>
                <w:tab w:val="left" w:pos="426"/>
              </w:tabs>
              <w:jc w:val="both"/>
              <w:rPr>
                <w:rFonts w:ascii="Trebuchet MS" w:hAnsi="Trebuchet MS"/>
                <w:sz w:val="21"/>
                <w:szCs w:val="21"/>
              </w:rPr>
            </w:pPr>
            <w:r>
              <w:rPr>
                <w:rFonts w:ascii="Trebuchet MS" w:hAnsi="Trebuchet MS"/>
                <w:sz w:val="21"/>
                <w:szCs w:val="21"/>
              </w:rPr>
              <w:t>-</w:t>
            </w:r>
          </w:p>
        </w:tc>
        <w:tc>
          <w:tcPr>
            <w:tcW w:w="4678" w:type="dxa"/>
          </w:tcPr>
          <w:p w:rsidR="00C8392C" w:rsidRDefault="00C8392C" w:rsidP="00330699">
            <w:pPr>
              <w:tabs>
                <w:tab w:val="left" w:pos="426"/>
              </w:tabs>
              <w:jc w:val="both"/>
              <w:rPr>
                <w:rFonts w:ascii="Trebuchet MS" w:hAnsi="Trebuchet MS"/>
                <w:sz w:val="21"/>
                <w:szCs w:val="21"/>
              </w:rPr>
            </w:pPr>
            <w:r>
              <w:rPr>
                <w:rFonts w:ascii="Trebuchet MS" w:hAnsi="Trebuchet MS"/>
                <w:sz w:val="21"/>
                <w:szCs w:val="21"/>
              </w:rPr>
              <w:t>1999</w:t>
            </w:r>
          </w:p>
        </w:tc>
      </w:tr>
      <w:tr w:rsidR="00C8392C" w:rsidRPr="00330699" w:rsidTr="00B929CA">
        <w:tc>
          <w:tcPr>
            <w:tcW w:w="3936" w:type="dxa"/>
          </w:tcPr>
          <w:p w:rsidR="00C8392C" w:rsidRPr="0002776B" w:rsidRDefault="00C8392C" w:rsidP="00C8392C">
            <w:pPr>
              <w:tabs>
                <w:tab w:val="left" w:pos="426"/>
                <w:tab w:val="left" w:pos="1185"/>
              </w:tabs>
              <w:rPr>
                <w:rFonts w:ascii="Trebuchet MS" w:hAnsi="Trebuchet MS"/>
                <w:spacing w:val="-1"/>
                <w:sz w:val="21"/>
                <w:szCs w:val="21"/>
              </w:rPr>
            </w:pPr>
            <w:r w:rsidRPr="0002776B">
              <w:rPr>
                <w:rFonts w:ascii="Trebuchet MS" w:hAnsi="Trebuchet MS"/>
                <w:spacing w:val="-1"/>
                <w:sz w:val="21"/>
                <w:szCs w:val="21"/>
              </w:rPr>
              <w:t>Year and month</w:t>
            </w:r>
            <w:r w:rsidRPr="0002776B">
              <w:rPr>
                <w:rFonts w:ascii="Trebuchet MS" w:hAnsi="Trebuchet MS"/>
                <w:sz w:val="21"/>
                <w:szCs w:val="21"/>
              </w:rPr>
              <w:t xml:space="preserve"> of </w:t>
            </w:r>
            <w:r w:rsidRPr="0002776B">
              <w:rPr>
                <w:rFonts w:ascii="Trebuchet MS" w:hAnsi="Trebuchet MS"/>
                <w:spacing w:val="-2"/>
                <w:sz w:val="21"/>
                <w:szCs w:val="21"/>
              </w:rPr>
              <w:t xml:space="preserve">project </w:t>
            </w:r>
            <w:r w:rsidRPr="0002776B">
              <w:rPr>
                <w:rFonts w:ascii="Trebuchet MS" w:hAnsi="Trebuchet MS"/>
                <w:spacing w:val="-1"/>
                <w:sz w:val="21"/>
                <w:szCs w:val="21"/>
              </w:rPr>
              <w:t>initiation</w:t>
            </w:r>
          </w:p>
        </w:tc>
        <w:tc>
          <w:tcPr>
            <w:tcW w:w="283" w:type="dxa"/>
          </w:tcPr>
          <w:p w:rsidR="00C8392C" w:rsidRDefault="00C8392C" w:rsidP="00330699">
            <w:pPr>
              <w:tabs>
                <w:tab w:val="left" w:pos="426"/>
              </w:tabs>
              <w:jc w:val="both"/>
              <w:rPr>
                <w:rFonts w:ascii="Trebuchet MS" w:hAnsi="Trebuchet MS"/>
                <w:sz w:val="21"/>
                <w:szCs w:val="21"/>
              </w:rPr>
            </w:pPr>
            <w:r>
              <w:rPr>
                <w:rFonts w:ascii="Trebuchet MS" w:hAnsi="Trebuchet MS"/>
                <w:sz w:val="21"/>
                <w:szCs w:val="21"/>
              </w:rPr>
              <w:t>-</w:t>
            </w:r>
          </w:p>
        </w:tc>
        <w:tc>
          <w:tcPr>
            <w:tcW w:w="4678" w:type="dxa"/>
          </w:tcPr>
          <w:p w:rsidR="00C8392C" w:rsidRDefault="00C8053E" w:rsidP="00330699">
            <w:pPr>
              <w:tabs>
                <w:tab w:val="left" w:pos="426"/>
              </w:tabs>
              <w:jc w:val="both"/>
              <w:rPr>
                <w:rFonts w:ascii="Trebuchet MS" w:hAnsi="Trebuchet MS"/>
                <w:sz w:val="21"/>
                <w:szCs w:val="21"/>
              </w:rPr>
            </w:pPr>
            <w:r>
              <w:rPr>
                <w:rFonts w:ascii="Trebuchet MS" w:hAnsi="Trebuchet MS"/>
                <w:sz w:val="21"/>
                <w:szCs w:val="21"/>
              </w:rPr>
              <w:t>November 2008</w:t>
            </w:r>
          </w:p>
        </w:tc>
      </w:tr>
      <w:tr w:rsidR="00C8053E" w:rsidRPr="00330699" w:rsidTr="00B929CA">
        <w:tc>
          <w:tcPr>
            <w:tcW w:w="3936" w:type="dxa"/>
          </w:tcPr>
          <w:p w:rsidR="00C8053E" w:rsidRPr="0002776B" w:rsidRDefault="00C8053E" w:rsidP="00C8392C">
            <w:pPr>
              <w:tabs>
                <w:tab w:val="left" w:pos="426"/>
                <w:tab w:val="left" w:pos="1185"/>
              </w:tabs>
              <w:rPr>
                <w:rFonts w:ascii="Trebuchet MS" w:hAnsi="Trebuchet MS"/>
                <w:spacing w:val="-1"/>
                <w:sz w:val="21"/>
                <w:szCs w:val="21"/>
              </w:rPr>
            </w:pPr>
            <w:r>
              <w:rPr>
                <w:rFonts w:ascii="Trebuchet MS" w:hAnsi="Trebuchet MS"/>
                <w:spacing w:val="-1"/>
                <w:sz w:val="21"/>
                <w:szCs w:val="21"/>
              </w:rPr>
              <w:t>Evaluation Team</w:t>
            </w:r>
          </w:p>
        </w:tc>
        <w:tc>
          <w:tcPr>
            <w:tcW w:w="283" w:type="dxa"/>
          </w:tcPr>
          <w:p w:rsidR="00C8053E" w:rsidRDefault="00C8053E" w:rsidP="00330699">
            <w:pPr>
              <w:tabs>
                <w:tab w:val="left" w:pos="426"/>
              </w:tabs>
              <w:jc w:val="both"/>
              <w:rPr>
                <w:rFonts w:ascii="Trebuchet MS" w:hAnsi="Trebuchet MS"/>
                <w:sz w:val="21"/>
                <w:szCs w:val="21"/>
              </w:rPr>
            </w:pPr>
            <w:r>
              <w:rPr>
                <w:rFonts w:ascii="Trebuchet MS" w:hAnsi="Trebuchet MS"/>
                <w:sz w:val="21"/>
                <w:szCs w:val="21"/>
              </w:rPr>
              <w:t xml:space="preserve">- </w:t>
            </w:r>
          </w:p>
        </w:tc>
        <w:tc>
          <w:tcPr>
            <w:tcW w:w="4678" w:type="dxa"/>
          </w:tcPr>
          <w:p w:rsidR="00C8053E" w:rsidRDefault="00B64966" w:rsidP="00330699">
            <w:pPr>
              <w:tabs>
                <w:tab w:val="left" w:pos="426"/>
              </w:tabs>
              <w:jc w:val="both"/>
              <w:rPr>
                <w:rFonts w:ascii="Trebuchet MS" w:hAnsi="Trebuchet MS"/>
                <w:sz w:val="21"/>
                <w:szCs w:val="21"/>
              </w:rPr>
            </w:pPr>
            <w:r>
              <w:rPr>
                <w:rFonts w:ascii="Trebuchet MS" w:hAnsi="Trebuchet MS"/>
                <w:sz w:val="21"/>
                <w:szCs w:val="21"/>
              </w:rPr>
              <w:t xml:space="preserve">John T Samuel </w:t>
            </w:r>
            <w:r w:rsidR="002F6101">
              <w:rPr>
                <w:rFonts w:ascii="Trebuchet MS" w:hAnsi="Trebuchet MS"/>
                <w:sz w:val="21"/>
                <w:szCs w:val="21"/>
              </w:rPr>
              <w:t>–</w:t>
            </w:r>
            <w:r>
              <w:rPr>
                <w:rFonts w:ascii="Trebuchet MS" w:hAnsi="Trebuchet MS"/>
                <w:sz w:val="21"/>
                <w:szCs w:val="21"/>
              </w:rPr>
              <w:t xml:space="preserve"> </w:t>
            </w:r>
            <w:r w:rsidR="002F6101">
              <w:rPr>
                <w:rFonts w:ascii="Trebuchet MS" w:hAnsi="Trebuchet MS"/>
                <w:sz w:val="21"/>
                <w:szCs w:val="21"/>
              </w:rPr>
              <w:t>Team Leader</w:t>
            </w:r>
          </w:p>
          <w:p w:rsidR="002F6101" w:rsidRDefault="002F6101" w:rsidP="00330699">
            <w:pPr>
              <w:tabs>
                <w:tab w:val="left" w:pos="426"/>
              </w:tabs>
              <w:jc w:val="both"/>
              <w:rPr>
                <w:rFonts w:ascii="Trebuchet MS" w:hAnsi="Trebuchet MS"/>
                <w:sz w:val="21"/>
                <w:szCs w:val="21"/>
              </w:rPr>
            </w:pPr>
            <w:proofErr w:type="spellStart"/>
            <w:r>
              <w:rPr>
                <w:rFonts w:ascii="Trebuchet MS" w:hAnsi="Trebuchet MS"/>
                <w:sz w:val="21"/>
                <w:szCs w:val="21"/>
              </w:rPr>
              <w:t>Nithin</w:t>
            </w:r>
            <w:proofErr w:type="spellEnd"/>
            <w:r>
              <w:rPr>
                <w:rFonts w:ascii="Trebuchet MS" w:hAnsi="Trebuchet MS"/>
                <w:sz w:val="21"/>
                <w:szCs w:val="21"/>
              </w:rPr>
              <w:t xml:space="preserve"> – Co-Evaluator</w:t>
            </w:r>
          </w:p>
        </w:tc>
      </w:tr>
      <w:tr w:rsidR="002F6101" w:rsidRPr="00330699" w:rsidTr="00B929CA">
        <w:tc>
          <w:tcPr>
            <w:tcW w:w="3936" w:type="dxa"/>
          </w:tcPr>
          <w:p w:rsidR="002F6101" w:rsidRDefault="002F6101" w:rsidP="00C8392C">
            <w:pPr>
              <w:tabs>
                <w:tab w:val="left" w:pos="426"/>
                <w:tab w:val="left" w:pos="1185"/>
              </w:tabs>
              <w:rPr>
                <w:rFonts w:ascii="Trebuchet MS" w:hAnsi="Trebuchet MS"/>
                <w:spacing w:val="-1"/>
                <w:sz w:val="21"/>
                <w:szCs w:val="21"/>
              </w:rPr>
            </w:pPr>
            <w:r>
              <w:rPr>
                <w:rFonts w:ascii="Trebuchet MS" w:hAnsi="Trebuchet MS"/>
                <w:spacing w:val="-1"/>
                <w:sz w:val="21"/>
                <w:szCs w:val="21"/>
              </w:rPr>
              <w:t>Time frame</w:t>
            </w:r>
          </w:p>
        </w:tc>
        <w:tc>
          <w:tcPr>
            <w:tcW w:w="283" w:type="dxa"/>
          </w:tcPr>
          <w:p w:rsidR="002F6101" w:rsidRDefault="002F6101" w:rsidP="00330699">
            <w:pPr>
              <w:tabs>
                <w:tab w:val="left" w:pos="426"/>
              </w:tabs>
              <w:jc w:val="both"/>
              <w:rPr>
                <w:rFonts w:ascii="Trebuchet MS" w:hAnsi="Trebuchet MS"/>
                <w:sz w:val="21"/>
                <w:szCs w:val="21"/>
              </w:rPr>
            </w:pPr>
            <w:r>
              <w:rPr>
                <w:rFonts w:ascii="Trebuchet MS" w:hAnsi="Trebuchet MS"/>
                <w:sz w:val="21"/>
                <w:szCs w:val="21"/>
              </w:rPr>
              <w:t>-</w:t>
            </w:r>
          </w:p>
        </w:tc>
        <w:tc>
          <w:tcPr>
            <w:tcW w:w="4678" w:type="dxa"/>
          </w:tcPr>
          <w:p w:rsidR="002F6101" w:rsidRDefault="002F6101" w:rsidP="00330699">
            <w:pPr>
              <w:tabs>
                <w:tab w:val="left" w:pos="426"/>
              </w:tabs>
              <w:jc w:val="both"/>
              <w:rPr>
                <w:rFonts w:ascii="Trebuchet MS" w:hAnsi="Trebuchet MS"/>
                <w:sz w:val="21"/>
                <w:szCs w:val="21"/>
              </w:rPr>
            </w:pPr>
            <w:r>
              <w:rPr>
                <w:rFonts w:ascii="Trebuchet MS" w:hAnsi="Trebuchet MS"/>
                <w:sz w:val="21"/>
                <w:szCs w:val="21"/>
              </w:rPr>
              <w:t>15</w:t>
            </w:r>
            <w:r w:rsidRPr="002F6101">
              <w:rPr>
                <w:rFonts w:ascii="Trebuchet MS" w:hAnsi="Trebuchet MS"/>
                <w:sz w:val="21"/>
                <w:szCs w:val="21"/>
                <w:vertAlign w:val="superscript"/>
              </w:rPr>
              <w:t>th</w:t>
            </w:r>
            <w:r>
              <w:rPr>
                <w:rFonts w:ascii="Trebuchet MS" w:hAnsi="Trebuchet MS"/>
                <w:sz w:val="21"/>
                <w:szCs w:val="21"/>
              </w:rPr>
              <w:t xml:space="preserve"> – 16</w:t>
            </w:r>
            <w:r w:rsidRPr="002F6101">
              <w:rPr>
                <w:rFonts w:ascii="Trebuchet MS" w:hAnsi="Trebuchet MS"/>
                <w:sz w:val="21"/>
                <w:szCs w:val="21"/>
                <w:vertAlign w:val="superscript"/>
              </w:rPr>
              <w:t>th</w:t>
            </w:r>
            <w:r>
              <w:rPr>
                <w:rFonts w:ascii="Trebuchet MS" w:hAnsi="Trebuchet MS"/>
                <w:sz w:val="21"/>
                <w:szCs w:val="21"/>
              </w:rPr>
              <w:t xml:space="preserve"> February 2016</w:t>
            </w:r>
          </w:p>
        </w:tc>
      </w:tr>
    </w:tbl>
    <w:p w:rsidR="00243E9D" w:rsidRPr="00243E9D" w:rsidRDefault="00243E9D" w:rsidP="00DF3622">
      <w:pPr>
        <w:tabs>
          <w:tab w:val="left" w:pos="426"/>
        </w:tabs>
        <w:spacing w:after="120"/>
        <w:rPr>
          <w:rFonts w:ascii="Trebuchet MS" w:eastAsia="Times New Roman" w:hAnsi="Trebuchet MS" w:cs="Times New Roman"/>
          <w:sz w:val="21"/>
          <w:szCs w:val="21"/>
        </w:rPr>
      </w:pPr>
    </w:p>
    <w:p w:rsidR="00243E9D" w:rsidRPr="00B929CA" w:rsidRDefault="00243E9D" w:rsidP="00B929CA">
      <w:pPr>
        <w:pStyle w:val="ListParagraph"/>
        <w:numPr>
          <w:ilvl w:val="0"/>
          <w:numId w:val="13"/>
        </w:numPr>
        <w:tabs>
          <w:tab w:val="left" w:pos="426"/>
        </w:tabs>
        <w:spacing w:after="120"/>
        <w:contextualSpacing w:val="0"/>
        <w:rPr>
          <w:rFonts w:ascii="Trebuchet MS" w:hAnsi="Trebuchet MS"/>
          <w:b/>
          <w:spacing w:val="-1"/>
          <w:sz w:val="21"/>
          <w:szCs w:val="21"/>
        </w:rPr>
      </w:pPr>
      <w:r w:rsidRPr="00B929CA">
        <w:rPr>
          <w:rFonts w:ascii="Trebuchet MS" w:hAnsi="Trebuchet MS"/>
          <w:b/>
          <w:spacing w:val="-1"/>
          <w:sz w:val="21"/>
          <w:szCs w:val="21"/>
        </w:rPr>
        <w:t>Profile of</w:t>
      </w:r>
      <w:r w:rsidR="00933A78">
        <w:rPr>
          <w:rFonts w:ascii="Trebuchet MS" w:hAnsi="Trebuchet MS"/>
          <w:b/>
          <w:spacing w:val="-1"/>
          <w:sz w:val="21"/>
          <w:szCs w:val="21"/>
        </w:rPr>
        <w:t xml:space="preserve"> </w:t>
      </w:r>
      <w:r w:rsidRPr="00B929CA">
        <w:rPr>
          <w:rFonts w:ascii="Trebuchet MS" w:hAnsi="Trebuchet MS"/>
          <w:b/>
          <w:spacing w:val="-1"/>
          <w:sz w:val="21"/>
          <w:szCs w:val="21"/>
        </w:rPr>
        <w:t>TI</w:t>
      </w:r>
    </w:p>
    <w:p w:rsidR="00243E9D" w:rsidRPr="00243E9D" w:rsidRDefault="00243E9D" w:rsidP="00DF3622">
      <w:pPr>
        <w:pStyle w:val="BodyText"/>
        <w:numPr>
          <w:ilvl w:val="1"/>
          <w:numId w:val="12"/>
        </w:numPr>
        <w:tabs>
          <w:tab w:val="left" w:pos="426"/>
          <w:tab w:val="left" w:pos="1545"/>
        </w:tabs>
        <w:spacing w:after="120"/>
        <w:ind w:left="0" w:firstLine="0"/>
        <w:rPr>
          <w:rFonts w:ascii="Trebuchet MS" w:hAnsi="Trebuchet MS"/>
          <w:sz w:val="21"/>
          <w:szCs w:val="21"/>
        </w:rPr>
      </w:pPr>
      <w:r w:rsidRPr="00243E9D">
        <w:rPr>
          <w:rFonts w:ascii="Trebuchet MS" w:hAnsi="Trebuchet MS"/>
          <w:spacing w:val="-1"/>
          <w:sz w:val="21"/>
          <w:szCs w:val="21"/>
        </w:rPr>
        <w:t>Target</w:t>
      </w:r>
      <w:r w:rsidRPr="00243E9D">
        <w:rPr>
          <w:rFonts w:ascii="Trebuchet MS" w:hAnsi="Trebuchet MS"/>
          <w:sz w:val="21"/>
          <w:szCs w:val="21"/>
        </w:rPr>
        <w:t xml:space="preserve"> Population Profile: </w:t>
      </w:r>
      <w:r w:rsidRPr="00243E9D">
        <w:rPr>
          <w:rFonts w:ascii="Trebuchet MS" w:hAnsi="Trebuchet MS"/>
          <w:spacing w:val="-1"/>
          <w:sz w:val="21"/>
          <w:szCs w:val="21"/>
        </w:rPr>
        <w:t>MIGRANTS</w:t>
      </w:r>
    </w:p>
    <w:p w:rsidR="00243E9D" w:rsidRPr="00243E9D" w:rsidRDefault="00243E9D" w:rsidP="00DF3622">
      <w:pPr>
        <w:pStyle w:val="BodyText"/>
        <w:numPr>
          <w:ilvl w:val="1"/>
          <w:numId w:val="12"/>
        </w:numPr>
        <w:tabs>
          <w:tab w:val="left" w:pos="426"/>
          <w:tab w:val="left" w:pos="1545"/>
        </w:tabs>
        <w:spacing w:after="120"/>
        <w:ind w:left="0" w:firstLine="0"/>
        <w:rPr>
          <w:rFonts w:ascii="Trebuchet MS" w:hAnsi="Trebuchet MS"/>
          <w:sz w:val="21"/>
          <w:szCs w:val="21"/>
        </w:rPr>
      </w:pPr>
      <w:r w:rsidRPr="00243E9D">
        <w:rPr>
          <w:rFonts w:ascii="Trebuchet MS" w:hAnsi="Trebuchet MS"/>
          <w:spacing w:val="-1"/>
          <w:sz w:val="21"/>
          <w:szCs w:val="21"/>
        </w:rPr>
        <w:t xml:space="preserve">Type </w:t>
      </w:r>
      <w:r w:rsidRPr="00243E9D">
        <w:rPr>
          <w:rFonts w:ascii="Trebuchet MS" w:hAnsi="Trebuchet MS"/>
          <w:spacing w:val="1"/>
          <w:sz w:val="21"/>
          <w:szCs w:val="21"/>
        </w:rPr>
        <w:t>of</w:t>
      </w:r>
      <w:r w:rsidR="00111FED">
        <w:rPr>
          <w:rFonts w:ascii="Trebuchet MS" w:hAnsi="Trebuchet MS"/>
          <w:spacing w:val="1"/>
          <w:sz w:val="21"/>
          <w:szCs w:val="21"/>
        </w:rPr>
        <w:t xml:space="preserve"> </w:t>
      </w:r>
      <w:r w:rsidRPr="00243E9D">
        <w:rPr>
          <w:rFonts w:ascii="Trebuchet MS" w:hAnsi="Trebuchet MS"/>
          <w:spacing w:val="-1"/>
          <w:sz w:val="21"/>
          <w:szCs w:val="21"/>
        </w:rPr>
        <w:t>Project:</w:t>
      </w:r>
      <w:r w:rsidR="00B929CA">
        <w:rPr>
          <w:rFonts w:ascii="Trebuchet MS" w:hAnsi="Trebuchet MS"/>
          <w:spacing w:val="-1"/>
          <w:sz w:val="21"/>
          <w:szCs w:val="21"/>
        </w:rPr>
        <w:tab/>
      </w:r>
      <w:r w:rsidRPr="00243E9D">
        <w:rPr>
          <w:rFonts w:ascii="Trebuchet MS" w:hAnsi="Trebuchet MS"/>
          <w:spacing w:val="-1"/>
          <w:sz w:val="21"/>
          <w:szCs w:val="21"/>
        </w:rPr>
        <w:t>Core</w:t>
      </w:r>
    </w:p>
    <w:p w:rsidR="00243E9D" w:rsidRPr="00243E9D" w:rsidRDefault="00243E9D" w:rsidP="00DF3622">
      <w:pPr>
        <w:pStyle w:val="BodyText"/>
        <w:numPr>
          <w:ilvl w:val="1"/>
          <w:numId w:val="12"/>
        </w:numPr>
        <w:tabs>
          <w:tab w:val="left" w:pos="426"/>
          <w:tab w:val="left" w:pos="1545"/>
        </w:tabs>
        <w:spacing w:after="120"/>
        <w:ind w:left="0" w:firstLine="0"/>
        <w:rPr>
          <w:rFonts w:ascii="Trebuchet MS" w:hAnsi="Trebuchet MS"/>
          <w:sz w:val="21"/>
          <w:szCs w:val="21"/>
        </w:rPr>
      </w:pPr>
      <w:r w:rsidRPr="00243E9D">
        <w:rPr>
          <w:rFonts w:ascii="Trebuchet MS" w:hAnsi="Trebuchet MS"/>
          <w:sz w:val="21"/>
          <w:szCs w:val="21"/>
        </w:rPr>
        <w:t>Size</w:t>
      </w:r>
      <w:r w:rsidR="00111FED">
        <w:rPr>
          <w:rFonts w:ascii="Trebuchet MS" w:hAnsi="Trebuchet MS"/>
          <w:sz w:val="21"/>
          <w:szCs w:val="21"/>
        </w:rPr>
        <w:t xml:space="preserve"> </w:t>
      </w:r>
      <w:r w:rsidRPr="00243E9D">
        <w:rPr>
          <w:rFonts w:ascii="Trebuchet MS" w:hAnsi="Trebuchet MS"/>
          <w:sz w:val="21"/>
          <w:szCs w:val="21"/>
        </w:rPr>
        <w:t>of</w:t>
      </w:r>
      <w:r w:rsidRPr="00243E9D">
        <w:rPr>
          <w:rFonts w:ascii="Trebuchet MS" w:hAnsi="Trebuchet MS"/>
          <w:spacing w:val="-1"/>
          <w:sz w:val="21"/>
          <w:szCs w:val="21"/>
        </w:rPr>
        <w:t xml:space="preserve"> Target</w:t>
      </w:r>
      <w:r w:rsidRPr="00243E9D">
        <w:rPr>
          <w:rFonts w:ascii="Trebuchet MS" w:hAnsi="Trebuchet MS"/>
          <w:sz w:val="21"/>
          <w:szCs w:val="21"/>
        </w:rPr>
        <w:t xml:space="preserve"> Group(s)</w:t>
      </w:r>
      <w:r w:rsidR="00111FED">
        <w:rPr>
          <w:rFonts w:ascii="Trebuchet MS" w:hAnsi="Trebuchet MS"/>
          <w:sz w:val="21"/>
          <w:szCs w:val="21"/>
        </w:rPr>
        <w:t>:</w:t>
      </w:r>
      <w:r w:rsidR="00111FED">
        <w:rPr>
          <w:rFonts w:ascii="Trebuchet MS" w:hAnsi="Trebuchet MS"/>
          <w:sz w:val="21"/>
          <w:szCs w:val="21"/>
        </w:rPr>
        <w:tab/>
        <w:t>10,000</w:t>
      </w:r>
    </w:p>
    <w:p w:rsidR="00243E9D" w:rsidRPr="00243E9D" w:rsidRDefault="00243E9D" w:rsidP="00E607A5">
      <w:pPr>
        <w:pStyle w:val="BodyText"/>
        <w:numPr>
          <w:ilvl w:val="1"/>
          <w:numId w:val="12"/>
        </w:numPr>
        <w:tabs>
          <w:tab w:val="left" w:pos="426"/>
        </w:tabs>
        <w:spacing w:after="120"/>
        <w:ind w:left="1701" w:hanging="1701"/>
        <w:rPr>
          <w:rFonts w:ascii="Trebuchet MS" w:hAnsi="Trebuchet MS"/>
          <w:sz w:val="21"/>
          <w:szCs w:val="21"/>
        </w:rPr>
      </w:pPr>
      <w:r w:rsidRPr="00243E9D">
        <w:rPr>
          <w:rFonts w:ascii="Trebuchet MS" w:hAnsi="Trebuchet MS"/>
          <w:spacing w:val="-1"/>
          <w:sz w:val="21"/>
          <w:szCs w:val="21"/>
        </w:rPr>
        <w:t>Target</w:t>
      </w:r>
      <w:r w:rsidRPr="00243E9D">
        <w:rPr>
          <w:rFonts w:ascii="Trebuchet MS" w:hAnsi="Trebuchet MS"/>
          <w:sz w:val="21"/>
          <w:szCs w:val="21"/>
        </w:rPr>
        <w:t xml:space="preserve"> Area</w:t>
      </w:r>
      <w:r w:rsidR="00111FED">
        <w:rPr>
          <w:rFonts w:ascii="Trebuchet MS" w:hAnsi="Trebuchet MS"/>
          <w:sz w:val="21"/>
          <w:szCs w:val="21"/>
        </w:rPr>
        <w:t xml:space="preserve">: </w:t>
      </w:r>
      <w:proofErr w:type="spellStart"/>
      <w:r w:rsidR="00111FED" w:rsidRPr="00E607A5">
        <w:rPr>
          <w:rFonts w:ascii="Trebuchet MS" w:hAnsi="Trebuchet MS"/>
          <w:sz w:val="21"/>
          <w:szCs w:val="21"/>
        </w:rPr>
        <w:t>Alappuzha</w:t>
      </w:r>
      <w:proofErr w:type="spellEnd"/>
      <w:r w:rsidR="00111FED" w:rsidRPr="00E607A5">
        <w:rPr>
          <w:rFonts w:ascii="Trebuchet MS" w:hAnsi="Trebuchet MS"/>
          <w:sz w:val="21"/>
          <w:szCs w:val="21"/>
        </w:rPr>
        <w:t xml:space="preserve">, </w:t>
      </w:r>
      <w:proofErr w:type="spellStart"/>
      <w:r w:rsidR="00111FED" w:rsidRPr="00E607A5">
        <w:rPr>
          <w:rFonts w:ascii="Trebuchet MS" w:hAnsi="Trebuchet MS"/>
          <w:sz w:val="21"/>
          <w:szCs w:val="21"/>
        </w:rPr>
        <w:t>Kayamkulam</w:t>
      </w:r>
      <w:proofErr w:type="spellEnd"/>
      <w:r w:rsidR="00111FED" w:rsidRPr="00E607A5">
        <w:rPr>
          <w:rFonts w:ascii="Trebuchet MS" w:hAnsi="Trebuchet MS"/>
          <w:sz w:val="21"/>
          <w:szCs w:val="21"/>
        </w:rPr>
        <w:t xml:space="preserve">, </w:t>
      </w:r>
      <w:proofErr w:type="spellStart"/>
      <w:r w:rsidR="00111FED" w:rsidRPr="00E607A5">
        <w:rPr>
          <w:rFonts w:ascii="Trebuchet MS" w:hAnsi="Trebuchet MS"/>
          <w:sz w:val="21"/>
          <w:szCs w:val="21"/>
        </w:rPr>
        <w:t>Chertala</w:t>
      </w:r>
      <w:proofErr w:type="spellEnd"/>
      <w:r w:rsidR="00111FED" w:rsidRPr="00E607A5">
        <w:rPr>
          <w:rFonts w:ascii="Trebuchet MS" w:hAnsi="Trebuchet MS"/>
          <w:sz w:val="21"/>
          <w:szCs w:val="21"/>
        </w:rPr>
        <w:t xml:space="preserve">, </w:t>
      </w:r>
      <w:proofErr w:type="spellStart"/>
      <w:r w:rsidR="00111FED" w:rsidRPr="00E607A5">
        <w:rPr>
          <w:rFonts w:ascii="Trebuchet MS" w:hAnsi="Trebuchet MS"/>
          <w:sz w:val="21"/>
          <w:szCs w:val="21"/>
        </w:rPr>
        <w:t>Eramallor</w:t>
      </w:r>
      <w:proofErr w:type="spellEnd"/>
      <w:r w:rsidR="00111FED" w:rsidRPr="00E607A5">
        <w:rPr>
          <w:rFonts w:ascii="Trebuchet MS" w:hAnsi="Trebuchet MS"/>
          <w:sz w:val="21"/>
          <w:szCs w:val="21"/>
        </w:rPr>
        <w:t xml:space="preserve"> and </w:t>
      </w:r>
      <w:proofErr w:type="spellStart"/>
      <w:r w:rsidR="00111FED" w:rsidRPr="00E607A5">
        <w:rPr>
          <w:rFonts w:ascii="Trebuchet MS" w:hAnsi="Trebuchet MS"/>
          <w:sz w:val="21"/>
          <w:szCs w:val="21"/>
        </w:rPr>
        <w:t>Aroor</w:t>
      </w:r>
      <w:proofErr w:type="spellEnd"/>
      <w:r w:rsidR="00E607A5">
        <w:rPr>
          <w:rFonts w:ascii="Trebuchet MS" w:hAnsi="Trebuchet MS"/>
          <w:sz w:val="21"/>
          <w:szCs w:val="21"/>
        </w:rPr>
        <w:t xml:space="preserve"> sites in </w:t>
      </w:r>
      <w:proofErr w:type="spellStart"/>
      <w:r w:rsidR="00E607A5">
        <w:rPr>
          <w:rFonts w:ascii="Trebuchet MS" w:hAnsi="Trebuchet MS"/>
          <w:sz w:val="21"/>
          <w:szCs w:val="21"/>
        </w:rPr>
        <w:t>Alapuzha</w:t>
      </w:r>
      <w:proofErr w:type="spellEnd"/>
      <w:r w:rsidR="00E607A5">
        <w:rPr>
          <w:rFonts w:ascii="Trebuchet MS" w:hAnsi="Trebuchet MS"/>
          <w:sz w:val="21"/>
          <w:szCs w:val="21"/>
        </w:rPr>
        <w:t xml:space="preserve"> di</w:t>
      </w:r>
      <w:r w:rsidR="00933A78">
        <w:rPr>
          <w:rFonts w:ascii="Trebuchet MS" w:hAnsi="Trebuchet MS"/>
          <w:sz w:val="21"/>
          <w:szCs w:val="21"/>
        </w:rPr>
        <w:t>strict</w:t>
      </w:r>
    </w:p>
    <w:p w:rsidR="00243E9D" w:rsidRPr="00243E9D" w:rsidRDefault="00243E9D" w:rsidP="00DF3622">
      <w:pPr>
        <w:tabs>
          <w:tab w:val="left" w:pos="426"/>
        </w:tabs>
        <w:spacing w:after="120"/>
        <w:rPr>
          <w:rFonts w:ascii="Trebuchet MS" w:eastAsia="Times New Roman" w:hAnsi="Trebuchet MS" w:cs="Times New Roman"/>
          <w:sz w:val="21"/>
          <w:szCs w:val="21"/>
        </w:rPr>
      </w:pPr>
    </w:p>
    <w:p w:rsidR="00243E9D" w:rsidRPr="00933A78" w:rsidRDefault="00243E9D" w:rsidP="00933A78">
      <w:pPr>
        <w:pStyle w:val="ListParagraph"/>
        <w:numPr>
          <w:ilvl w:val="0"/>
          <w:numId w:val="13"/>
        </w:numPr>
        <w:tabs>
          <w:tab w:val="left" w:pos="426"/>
        </w:tabs>
        <w:spacing w:after="120"/>
        <w:contextualSpacing w:val="0"/>
        <w:rPr>
          <w:rFonts w:ascii="Trebuchet MS" w:hAnsi="Trebuchet MS"/>
          <w:b/>
          <w:spacing w:val="-1"/>
          <w:sz w:val="21"/>
          <w:szCs w:val="21"/>
        </w:rPr>
      </w:pPr>
      <w:r w:rsidRPr="00933A78">
        <w:rPr>
          <w:rFonts w:ascii="Trebuchet MS" w:hAnsi="Trebuchet MS"/>
          <w:b/>
          <w:spacing w:val="-1"/>
          <w:sz w:val="21"/>
          <w:szCs w:val="21"/>
        </w:rPr>
        <w:t>Key</w:t>
      </w:r>
      <w:r w:rsidR="00933A78">
        <w:rPr>
          <w:rFonts w:ascii="Trebuchet MS" w:hAnsi="Trebuchet MS"/>
          <w:b/>
          <w:spacing w:val="-1"/>
          <w:sz w:val="21"/>
          <w:szCs w:val="21"/>
        </w:rPr>
        <w:t xml:space="preserve"> </w:t>
      </w:r>
      <w:r w:rsidRPr="00933A78">
        <w:rPr>
          <w:rFonts w:ascii="Trebuchet MS" w:hAnsi="Trebuchet MS"/>
          <w:b/>
          <w:spacing w:val="-1"/>
          <w:sz w:val="21"/>
          <w:szCs w:val="21"/>
        </w:rPr>
        <w:t>Findings and</w:t>
      </w:r>
      <w:r w:rsidR="00933A78">
        <w:rPr>
          <w:rFonts w:ascii="Trebuchet MS" w:hAnsi="Trebuchet MS"/>
          <w:b/>
          <w:spacing w:val="-1"/>
          <w:sz w:val="21"/>
          <w:szCs w:val="21"/>
        </w:rPr>
        <w:t xml:space="preserve"> </w:t>
      </w:r>
      <w:r w:rsidRPr="00933A78">
        <w:rPr>
          <w:rFonts w:ascii="Trebuchet MS" w:hAnsi="Trebuchet MS"/>
          <w:b/>
          <w:spacing w:val="-1"/>
          <w:sz w:val="21"/>
          <w:szCs w:val="21"/>
        </w:rPr>
        <w:t>recommendations</w:t>
      </w:r>
      <w:r w:rsidR="00933A78">
        <w:rPr>
          <w:rFonts w:ascii="Trebuchet MS" w:hAnsi="Trebuchet MS"/>
          <w:b/>
          <w:spacing w:val="-1"/>
          <w:sz w:val="21"/>
          <w:szCs w:val="21"/>
        </w:rPr>
        <w:t xml:space="preserve"> </w:t>
      </w:r>
      <w:r w:rsidRPr="00933A78">
        <w:rPr>
          <w:rFonts w:ascii="Trebuchet MS" w:hAnsi="Trebuchet MS"/>
          <w:b/>
          <w:spacing w:val="-1"/>
          <w:sz w:val="21"/>
          <w:szCs w:val="21"/>
        </w:rPr>
        <w:t xml:space="preserve">on </w:t>
      </w:r>
      <w:r w:rsidR="00933A78">
        <w:rPr>
          <w:rFonts w:ascii="Trebuchet MS" w:hAnsi="Trebuchet MS"/>
          <w:b/>
          <w:spacing w:val="-1"/>
          <w:sz w:val="21"/>
          <w:szCs w:val="21"/>
        </w:rPr>
        <w:t xml:space="preserve">the </w:t>
      </w:r>
      <w:r w:rsidRPr="00933A78">
        <w:rPr>
          <w:rFonts w:ascii="Trebuchet MS" w:hAnsi="Trebuchet MS"/>
          <w:b/>
          <w:spacing w:val="-1"/>
          <w:sz w:val="21"/>
          <w:szCs w:val="21"/>
        </w:rPr>
        <w:t>Project</w:t>
      </w:r>
      <w:r w:rsidR="00933A78">
        <w:rPr>
          <w:rFonts w:ascii="Trebuchet MS" w:hAnsi="Trebuchet MS"/>
          <w:b/>
          <w:spacing w:val="-1"/>
          <w:sz w:val="21"/>
          <w:szCs w:val="21"/>
        </w:rPr>
        <w:t xml:space="preserve"> </w:t>
      </w:r>
      <w:r w:rsidRPr="00933A78">
        <w:rPr>
          <w:rFonts w:ascii="Trebuchet MS" w:hAnsi="Trebuchet MS"/>
          <w:b/>
          <w:spacing w:val="-1"/>
          <w:sz w:val="21"/>
          <w:szCs w:val="21"/>
        </w:rPr>
        <w:t>Components</w:t>
      </w:r>
    </w:p>
    <w:p w:rsidR="00243E9D" w:rsidRDefault="00243E9D" w:rsidP="00877423">
      <w:pPr>
        <w:pStyle w:val="Heading3"/>
        <w:numPr>
          <w:ilvl w:val="0"/>
          <w:numId w:val="12"/>
        </w:numPr>
        <w:tabs>
          <w:tab w:val="left" w:pos="426"/>
        </w:tabs>
        <w:spacing w:after="120"/>
        <w:ind w:left="0" w:firstLine="0"/>
        <w:rPr>
          <w:rFonts w:ascii="Trebuchet MS" w:hAnsi="Trebuchet MS"/>
          <w:spacing w:val="-1"/>
          <w:sz w:val="21"/>
          <w:szCs w:val="21"/>
        </w:rPr>
      </w:pPr>
      <w:r w:rsidRPr="00F51D41">
        <w:rPr>
          <w:rFonts w:ascii="Trebuchet MS" w:hAnsi="Trebuchet MS"/>
          <w:spacing w:val="-1"/>
          <w:sz w:val="21"/>
          <w:szCs w:val="21"/>
        </w:rPr>
        <w:t>Organizational</w:t>
      </w:r>
      <w:r w:rsidR="00933A78">
        <w:rPr>
          <w:rFonts w:ascii="Trebuchet MS" w:hAnsi="Trebuchet MS"/>
          <w:spacing w:val="-1"/>
          <w:sz w:val="21"/>
          <w:szCs w:val="21"/>
        </w:rPr>
        <w:t xml:space="preserve"> </w:t>
      </w:r>
      <w:r w:rsidRPr="00F51D41">
        <w:rPr>
          <w:rFonts w:ascii="Trebuchet MS" w:hAnsi="Trebuchet MS"/>
          <w:spacing w:val="-1"/>
          <w:sz w:val="21"/>
          <w:szCs w:val="21"/>
        </w:rPr>
        <w:t>support</w:t>
      </w:r>
      <w:r w:rsidR="00933A78">
        <w:rPr>
          <w:rFonts w:ascii="Trebuchet MS" w:hAnsi="Trebuchet MS"/>
          <w:spacing w:val="-1"/>
          <w:sz w:val="21"/>
          <w:szCs w:val="21"/>
        </w:rPr>
        <w:t xml:space="preserve"> </w:t>
      </w:r>
      <w:r w:rsidRPr="00F51D41">
        <w:rPr>
          <w:rFonts w:ascii="Trebuchet MS" w:hAnsi="Trebuchet MS"/>
          <w:spacing w:val="-1"/>
          <w:sz w:val="21"/>
          <w:szCs w:val="21"/>
        </w:rPr>
        <w:t>to the programme</w:t>
      </w:r>
    </w:p>
    <w:p w:rsidR="00933A78" w:rsidRDefault="00AD648F" w:rsidP="00933A78">
      <w:pPr>
        <w:pStyle w:val="Heading3"/>
        <w:tabs>
          <w:tab w:val="left" w:pos="426"/>
        </w:tabs>
        <w:spacing w:after="120"/>
        <w:ind w:left="0"/>
        <w:rPr>
          <w:rFonts w:ascii="Trebuchet MS" w:hAnsi="Trebuchet MS"/>
          <w:b w:val="0"/>
          <w:bCs w:val="0"/>
          <w:spacing w:val="-1"/>
          <w:sz w:val="21"/>
          <w:szCs w:val="21"/>
        </w:rPr>
      </w:pPr>
      <w:r>
        <w:rPr>
          <w:rFonts w:ascii="Trebuchet MS" w:hAnsi="Trebuchet MS"/>
          <w:b w:val="0"/>
          <w:bCs w:val="0"/>
          <w:spacing w:val="-1"/>
          <w:sz w:val="21"/>
          <w:szCs w:val="21"/>
        </w:rPr>
        <w:t>JKS provides organizational support to the programme, through the delegation of the Treasurer of JKS as the Project Director. The Project Director regularly v</w:t>
      </w:r>
      <w:r w:rsidR="002C01FA">
        <w:rPr>
          <w:rFonts w:ascii="Trebuchet MS" w:hAnsi="Trebuchet MS"/>
          <w:b w:val="0"/>
          <w:bCs w:val="0"/>
          <w:spacing w:val="-1"/>
          <w:sz w:val="21"/>
          <w:szCs w:val="21"/>
        </w:rPr>
        <w:t>isit</w:t>
      </w:r>
      <w:r w:rsidR="0067164D">
        <w:rPr>
          <w:rFonts w:ascii="Trebuchet MS" w:hAnsi="Trebuchet MS"/>
          <w:b w:val="0"/>
          <w:bCs w:val="0"/>
          <w:spacing w:val="-1"/>
          <w:sz w:val="21"/>
          <w:szCs w:val="21"/>
        </w:rPr>
        <w:t>s</w:t>
      </w:r>
      <w:r w:rsidR="002C01FA">
        <w:rPr>
          <w:rFonts w:ascii="Trebuchet MS" w:hAnsi="Trebuchet MS"/>
          <w:b w:val="0"/>
          <w:bCs w:val="0"/>
          <w:spacing w:val="-1"/>
          <w:sz w:val="21"/>
          <w:szCs w:val="21"/>
        </w:rPr>
        <w:t xml:space="preserve"> the project office, attends the monthly meetings, and provides support in the advocacy initiatives of the project.</w:t>
      </w:r>
    </w:p>
    <w:p w:rsidR="00243E9D" w:rsidRPr="00F51D41" w:rsidRDefault="00243E9D" w:rsidP="00DF3622">
      <w:pPr>
        <w:pStyle w:val="Heading3"/>
        <w:numPr>
          <w:ilvl w:val="0"/>
          <w:numId w:val="12"/>
        </w:numPr>
        <w:tabs>
          <w:tab w:val="left" w:pos="426"/>
        </w:tabs>
        <w:spacing w:after="120"/>
        <w:ind w:left="0" w:firstLine="0"/>
        <w:rPr>
          <w:rFonts w:ascii="Trebuchet MS" w:hAnsi="Trebuchet MS"/>
          <w:spacing w:val="-1"/>
          <w:sz w:val="21"/>
          <w:szCs w:val="21"/>
        </w:rPr>
      </w:pPr>
      <w:r w:rsidRPr="00243E9D">
        <w:rPr>
          <w:rFonts w:ascii="Trebuchet MS" w:hAnsi="Trebuchet MS"/>
          <w:spacing w:val="-1"/>
          <w:sz w:val="21"/>
          <w:szCs w:val="21"/>
        </w:rPr>
        <w:t>Organizational</w:t>
      </w:r>
      <w:r w:rsidR="0067164D">
        <w:rPr>
          <w:rFonts w:ascii="Trebuchet MS" w:hAnsi="Trebuchet MS"/>
          <w:spacing w:val="-1"/>
          <w:sz w:val="21"/>
          <w:szCs w:val="21"/>
        </w:rPr>
        <w:t xml:space="preserve"> </w:t>
      </w:r>
      <w:r w:rsidRPr="00243E9D">
        <w:rPr>
          <w:rFonts w:ascii="Trebuchet MS" w:hAnsi="Trebuchet MS"/>
          <w:spacing w:val="-1"/>
          <w:sz w:val="21"/>
          <w:szCs w:val="21"/>
        </w:rPr>
        <w:t>Capacity</w:t>
      </w:r>
    </w:p>
    <w:p w:rsidR="00243E9D" w:rsidRDefault="00622831" w:rsidP="00DF3622">
      <w:pPr>
        <w:tabs>
          <w:tab w:val="left" w:pos="426"/>
        </w:tabs>
        <w:spacing w:after="120"/>
        <w:rPr>
          <w:rFonts w:ascii="Trebuchet MS" w:eastAsia="Times New Roman" w:hAnsi="Trebuchet MS" w:cs="Times New Roman"/>
          <w:sz w:val="21"/>
          <w:szCs w:val="21"/>
        </w:rPr>
      </w:pPr>
      <w:r w:rsidRPr="00622831">
        <w:rPr>
          <w:rFonts w:ascii="Trebuchet MS" w:eastAsia="Times New Roman" w:hAnsi="Trebuchet MS" w:cs="Times New Roman"/>
          <w:sz w:val="21"/>
          <w:szCs w:val="21"/>
        </w:rPr>
        <w:t xml:space="preserve">The </w:t>
      </w:r>
      <w:r>
        <w:rPr>
          <w:rFonts w:ascii="Trebuchet MS" w:eastAsia="Times New Roman" w:hAnsi="Trebuchet MS" w:cs="Times New Roman"/>
          <w:sz w:val="21"/>
          <w:szCs w:val="21"/>
        </w:rPr>
        <w:t xml:space="preserve">Project has 1 Project Manager, 1 </w:t>
      </w:r>
      <w:proofErr w:type="spellStart"/>
      <w:r>
        <w:rPr>
          <w:rFonts w:ascii="Trebuchet MS" w:eastAsia="Times New Roman" w:hAnsi="Trebuchet MS" w:cs="Times New Roman"/>
          <w:sz w:val="21"/>
          <w:szCs w:val="21"/>
        </w:rPr>
        <w:t>Counsellor</w:t>
      </w:r>
      <w:proofErr w:type="spellEnd"/>
      <w:r>
        <w:rPr>
          <w:rFonts w:ascii="Trebuchet MS" w:eastAsia="Times New Roman" w:hAnsi="Trebuchet MS" w:cs="Times New Roman"/>
          <w:sz w:val="21"/>
          <w:szCs w:val="21"/>
        </w:rPr>
        <w:t xml:space="preserve">, 1 Monitoring &amp; Evaluation </w:t>
      </w:r>
      <w:proofErr w:type="gramStart"/>
      <w:r>
        <w:rPr>
          <w:rFonts w:ascii="Trebuchet MS" w:eastAsia="Times New Roman" w:hAnsi="Trebuchet MS" w:cs="Times New Roman"/>
          <w:sz w:val="21"/>
          <w:szCs w:val="21"/>
        </w:rPr>
        <w:t>Office,</w:t>
      </w:r>
      <w:proofErr w:type="gramEnd"/>
      <w:r>
        <w:rPr>
          <w:rFonts w:ascii="Trebuchet MS" w:eastAsia="Times New Roman" w:hAnsi="Trebuchet MS" w:cs="Times New Roman"/>
          <w:sz w:val="21"/>
          <w:szCs w:val="21"/>
        </w:rPr>
        <w:t xml:space="preserve"> and 5 ORWs on its roll. The </w:t>
      </w:r>
      <w:r w:rsidR="00EE2F96">
        <w:rPr>
          <w:rFonts w:ascii="Trebuchet MS" w:eastAsia="Times New Roman" w:hAnsi="Trebuchet MS" w:cs="Times New Roman"/>
          <w:sz w:val="21"/>
          <w:szCs w:val="21"/>
        </w:rPr>
        <w:t xml:space="preserve">Project Manager supervises the other Staff members. All Staff members report to the Project Manager, who in turn reports to the Project Director. The Staff are committed to the project, as is evident from the long period they have associated with the project. </w:t>
      </w:r>
      <w:r w:rsidR="0067164D">
        <w:rPr>
          <w:rFonts w:ascii="Trebuchet MS" w:eastAsia="Times New Roman" w:hAnsi="Trebuchet MS" w:cs="Times New Roman"/>
          <w:sz w:val="21"/>
          <w:szCs w:val="21"/>
        </w:rPr>
        <w:t>The Staff has atte</w:t>
      </w:r>
      <w:r w:rsidR="00F40504">
        <w:rPr>
          <w:rFonts w:ascii="Trebuchet MS" w:eastAsia="Times New Roman" w:hAnsi="Trebuchet MS" w:cs="Times New Roman"/>
          <w:sz w:val="21"/>
          <w:szCs w:val="21"/>
        </w:rPr>
        <w:t xml:space="preserve">nded the training </w:t>
      </w:r>
      <w:proofErr w:type="spellStart"/>
      <w:r w:rsidR="00F40504">
        <w:rPr>
          <w:rFonts w:ascii="Trebuchet MS" w:eastAsia="Times New Roman" w:hAnsi="Trebuchet MS" w:cs="Times New Roman"/>
          <w:sz w:val="21"/>
          <w:szCs w:val="21"/>
        </w:rPr>
        <w:t>programmes</w:t>
      </w:r>
      <w:proofErr w:type="spellEnd"/>
      <w:r w:rsidR="00F40504">
        <w:rPr>
          <w:rFonts w:ascii="Trebuchet MS" w:eastAsia="Times New Roman" w:hAnsi="Trebuchet MS" w:cs="Times New Roman"/>
          <w:sz w:val="21"/>
          <w:szCs w:val="21"/>
        </w:rPr>
        <w:t xml:space="preserve"> conducted by STRC. </w:t>
      </w:r>
    </w:p>
    <w:p w:rsidR="00243E9D" w:rsidRDefault="00F40504" w:rsidP="007E2843">
      <w:pPr>
        <w:tabs>
          <w:tab w:val="left" w:pos="426"/>
        </w:tabs>
        <w:spacing w:after="120"/>
        <w:rPr>
          <w:rFonts w:ascii="Trebuchet MS" w:eastAsia="Times New Roman" w:hAnsi="Trebuchet MS"/>
          <w:spacing w:val="-1"/>
          <w:sz w:val="21"/>
          <w:szCs w:val="21"/>
        </w:rPr>
      </w:pPr>
      <w:r>
        <w:rPr>
          <w:rFonts w:ascii="Trebuchet MS" w:eastAsia="Times New Roman" w:hAnsi="Trebuchet MS" w:cs="Times New Roman"/>
          <w:sz w:val="21"/>
          <w:szCs w:val="21"/>
        </w:rPr>
        <w:t xml:space="preserve">The project has the necessary infrastructure like well-furnished </w:t>
      </w:r>
      <w:r w:rsidR="00EE7588">
        <w:rPr>
          <w:rFonts w:ascii="Trebuchet MS" w:eastAsia="Times New Roman" w:hAnsi="Trebuchet MS" w:cs="Times New Roman"/>
          <w:sz w:val="21"/>
          <w:szCs w:val="21"/>
        </w:rPr>
        <w:t xml:space="preserve">office, computer, and files. </w:t>
      </w:r>
      <w:r w:rsidR="00EE7588">
        <w:rPr>
          <w:rFonts w:ascii="Trebuchet MS" w:eastAsia="Times New Roman" w:hAnsi="Trebuchet MS" w:cs="Times New Roman"/>
          <w:sz w:val="21"/>
          <w:szCs w:val="21"/>
        </w:rPr>
        <w:lastRenderedPageBreak/>
        <w:t>The project follow</w:t>
      </w:r>
      <w:r w:rsidR="00465410">
        <w:rPr>
          <w:rFonts w:ascii="Trebuchet MS" w:eastAsia="Times New Roman" w:hAnsi="Trebuchet MS" w:cs="Times New Roman"/>
          <w:sz w:val="21"/>
          <w:szCs w:val="21"/>
        </w:rPr>
        <w:t>s</w:t>
      </w:r>
      <w:r w:rsidR="00EE7588">
        <w:rPr>
          <w:rFonts w:ascii="Trebuchet MS" w:eastAsia="Times New Roman" w:hAnsi="Trebuchet MS" w:cs="Times New Roman"/>
          <w:sz w:val="21"/>
          <w:szCs w:val="21"/>
        </w:rPr>
        <w:t xml:space="preserve"> the SACS protocol in documentation. All documents are available for verification</w:t>
      </w:r>
      <w:r w:rsidR="00465410">
        <w:rPr>
          <w:rFonts w:ascii="Trebuchet MS" w:eastAsia="Times New Roman" w:hAnsi="Trebuchet MS" w:cs="Times New Roman"/>
          <w:sz w:val="21"/>
          <w:szCs w:val="21"/>
        </w:rPr>
        <w:t xml:space="preserve">. Project submits </w:t>
      </w:r>
      <w:r w:rsidR="00AF56E6">
        <w:rPr>
          <w:rFonts w:ascii="Trebuchet MS" w:eastAsia="Times New Roman" w:hAnsi="Trebuchet MS" w:cs="Times New Roman"/>
          <w:sz w:val="21"/>
          <w:szCs w:val="21"/>
        </w:rPr>
        <w:t xml:space="preserve">reports to SACS in </w:t>
      </w:r>
      <w:proofErr w:type="gramStart"/>
      <w:r w:rsidR="00AF56E6">
        <w:rPr>
          <w:rFonts w:ascii="Trebuchet MS" w:eastAsia="Times New Roman" w:hAnsi="Trebuchet MS" w:cs="Times New Roman"/>
          <w:sz w:val="21"/>
          <w:szCs w:val="21"/>
        </w:rPr>
        <w:t>time,</w:t>
      </w:r>
      <w:proofErr w:type="gramEnd"/>
      <w:r w:rsidR="00AF56E6">
        <w:rPr>
          <w:rFonts w:ascii="Trebuchet MS" w:eastAsia="Times New Roman" w:hAnsi="Trebuchet MS" w:cs="Times New Roman"/>
          <w:sz w:val="21"/>
          <w:szCs w:val="21"/>
        </w:rPr>
        <w:t xml:space="preserve"> the Project Officer from SACS visits the project and </w:t>
      </w:r>
      <w:r w:rsidR="007E2843">
        <w:rPr>
          <w:rFonts w:ascii="Trebuchet MS" w:eastAsia="Times New Roman" w:hAnsi="Trebuchet MS" w:cs="Times New Roman"/>
          <w:sz w:val="21"/>
          <w:szCs w:val="21"/>
        </w:rPr>
        <w:t>provides necessary feedback in project implementation.</w:t>
      </w:r>
    </w:p>
    <w:p w:rsidR="00243E9D" w:rsidRPr="00F51D41" w:rsidRDefault="00243E9D" w:rsidP="00DF3622">
      <w:pPr>
        <w:pStyle w:val="Heading3"/>
        <w:numPr>
          <w:ilvl w:val="0"/>
          <w:numId w:val="12"/>
        </w:numPr>
        <w:tabs>
          <w:tab w:val="left" w:pos="426"/>
        </w:tabs>
        <w:spacing w:after="120"/>
        <w:ind w:left="0" w:firstLine="0"/>
        <w:rPr>
          <w:rFonts w:ascii="Trebuchet MS" w:hAnsi="Trebuchet MS"/>
          <w:spacing w:val="-1"/>
          <w:sz w:val="21"/>
          <w:szCs w:val="21"/>
        </w:rPr>
      </w:pPr>
      <w:r w:rsidRPr="00243E9D">
        <w:rPr>
          <w:rFonts w:ascii="Trebuchet MS" w:hAnsi="Trebuchet MS"/>
          <w:spacing w:val="-1"/>
          <w:sz w:val="21"/>
          <w:szCs w:val="21"/>
        </w:rPr>
        <w:t>Program</w:t>
      </w:r>
      <w:r w:rsidR="007F4749">
        <w:rPr>
          <w:rFonts w:ascii="Trebuchet MS" w:hAnsi="Trebuchet MS"/>
          <w:spacing w:val="-1"/>
          <w:sz w:val="21"/>
          <w:szCs w:val="21"/>
        </w:rPr>
        <w:t xml:space="preserve"> </w:t>
      </w:r>
      <w:r w:rsidRPr="00243E9D">
        <w:rPr>
          <w:rFonts w:ascii="Trebuchet MS" w:hAnsi="Trebuchet MS"/>
          <w:spacing w:val="-1"/>
          <w:sz w:val="21"/>
          <w:szCs w:val="21"/>
        </w:rPr>
        <w:t>Deliverables</w:t>
      </w:r>
      <w:r w:rsidR="007F4749">
        <w:rPr>
          <w:rFonts w:ascii="Trebuchet MS" w:hAnsi="Trebuchet MS"/>
          <w:spacing w:val="-1"/>
          <w:sz w:val="21"/>
          <w:szCs w:val="21"/>
        </w:rPr>
        <w:t xml:space="preserve"> </w:t>
      </w:r>
      <w:r w:rsidRPr="00243E9D">
        <w:rPr>
          <w:rFonts w:ascii="Trebuchet MS" w:hAnsi="Trebuchet MS"/>
          <w:spacing w:val="-1"/>
          <w:sz w:val="21"/>
          <w:szCs w:val="21"/>
        </w:rPr>
        <w:t>Outreach</w:t>
      </w:r>
    </w:p>
    <w:p w:rsidR="007E2843" w:rsidRDefault="00513748" w:rsidP="007E2843">
      <w:pPr>
        <w:pStyle w:val="BodyText"/>
        <w:tabs>
          <w:tab w:val="left" w:pos="426"/>
          <w:tab w:val="left" w:pos="465"/>
        </w:tabs>
        <w:spacing w:after="120"/>
        <w:ind w:left="0"/>
        <w:rPr>
          <w:rFonts w:ascii="Trebuchet MS" w:hAnsi="Trebuchet MS"/>
          <w:sz w:val="21"/>
          <w:szCs w:val="21"/>
        </w:rPr>
      </w:pPr>
      <w:r>
        <w:rPr>
          <w:rFonts w:ascii="Trebuchet MS" w:hAnsi="Trebuchet MS"/>
          <w:sz w:val="21"/>
          <w:szCs w:val="21"/>
        </w:rPr>
        <w:t xml:space="preserve">The project has line-listed 8288 migrants identified as HRG through the health camps, DIC, and counseling. </w:t>
      </w:r>
      <w:r w:rsidR="000325BF">
        <w:rPr>
          <w:rFonts w:ascii="Trebuchet MS" w:hAnsi="Trebuchet MS"/>
          <w:sz w:val="21"/>
          <w:szCs w:val="21"/>
        </w:rPr>
        <w:t xml:space="preserve">The computer entries are up to date. The project Staff is weak in micro-planning. The </w:t>
      </w:r>
      <w:r w:rsidR="005E7EDA">
        <w:rPr>
          <w:rFonts w:ascii="Trebuchet MS" w:hAnsi="Trebuchet MS"/>
          <w:sz w:val="21"/>
          <w:szCs w:val="21"/>
        </w:rPr>
        <w:t>weekly plans are lacking in specificity and detail regarding the</w:t>
      </w:r>
      <w:r w:rsidR="00D71053">
        <w:rPr>
          <w:rFonts w:ascii="Trebuchet MS" w:hAnsi="Trebuchet MS"/>
          <w:sz w:val="21"/>
          <w:szCs w:val="21"/>
        </w:rPr>
        <w:t xml:space="preserve"> outreach or follow-up schedule; hence it is difficult to assess the level of implementation vis-à-vis planning. </w:t>
      </w:r>
    </w:p>
    <w:p w:rsidR="00D71053" w:rsidRDefault="00D71053" w:rsidP="007E2843">
      <w:pPr>
        <w:pStyle w:val="BodyText"/>
        <w:tabs>
          <w:tab w:val="left" w:pos="426"/>
          <w:tab w:val="left" w:pos="465"/>
        </w:tabs>
        <w:spacing w:after="120"/>
        <w:ind w:left="0"/>
        <w:rPr>
          <w:rFonts w:ascii="Trebuchet MS" w:hAnsi="Trebuchet MS"/>
          <w:sz w:val="21"/>
          <w:szCs w:val="21"/>
        </w:rPr>
      </w:pPr>
      <w:r>
        <w:rPr>
          <w:rFonts w:ascii="Trebuchet MS" w:hAnsi="Trebuchet MS"/>
          <w:sz w:val="21"/>
          <w:szCs w:val="21"/>
        </w:rPr>
        <w:t xml:space="preserve">Paucity of funds has led the project to situation </w:t>
      </w:r>
      <w:r w:rsidR="005F0FD8">
        <w:rPr>
          <w:rFonts w:ascii="Trebuchet MS" w:hAnsi="Trebuchet MS"/>
          <w:sz w:val="21"/>
          <w:szCs w:val="21"/>
        </w:rPr>
        <w:t xml:space="preserve">where Voluntary Peer Leaders are absent. Each site has a person who helps the ORWs to gather the migrants together for the group sessions and events. </w:t>
      </w:r>
    </w:p>
    <w:p w:rsidR="0019221A" w:rsidRPr="004800C6" w:rsidRDefault="00B3437C" w:rsidP="0019221A">
      <w:pPr>
        <w:spacing w:after="120"/>
        <w:rPr>
          <w:rFonts w:ascii="Trebuchet MS" w:eastAsia="Times New Roman" w:hAnsi="Trebuchet MS" w:cs="Times New Roman"/>
          <w:sz w:val="21"/>
          <w:szCs w:val="21"/>
          <w:lang w:eastAsia="en-GB" w:bidi="hi-IN"/>
        </w:rPr>
      </w:pPr>
      <w:r>
        <w:rPr>
          <w:rFonts w:ascii="Trebuchet MS" w:hAnsi="Trebuchet MS"/>
          <w:sz w:val="21"/>
          <w:szCs w:val="21"/>
        </w:rPr>
        <w:t xml:space="preserve">The ORWs visit the sites regularly and maintain contact with the migrants. </w:t>
      </w:r>
      <w:r w:rsidR="0019221A">
        <w:rPr>
          <w:rFonts w:ascii="Trebuchet MS" w:hAnsi="Trebuchet MS"/>
          <w:sz w:val="21"/>
          <w:szCs w:val="21"/>
        </w:rPr>
        <w:t xml:space="preserve">Performance of the counselor needs to be improved. </w:t>
      </w:r>
      <w:r w:rsidR="0019221A" w:rsidRPr="004800C6">
        <w:rPr>
          <w:rFonts w:ascii="Trebuchet MS" w:eastAsia="Times New Roman" w:hAnsi="Trebuchet MS" w:cs="Times New Roman"/>
          <w:sz w:val="21"/>
          <w:szCs w:val="21"/>
          <w:lang w:eastAsia="en-GB" w:bidi="hi-IN"/>
        </w:rPr>
        <w:t>T</w:t>
      </w:r>
      <w:r w:rsidR="0019221A">
        <w:rPr>
          <w:rFonts w:ascii="Trebuchet MS" w:eastAsia="Times New Roman" w:hAnsi="Trebuchet MS" w:cs="Times New Roman"/>
          <w:sz w:val="21"/>
          <w:szCs w:val="21"/>
          <w:lang w:eastAsia="en-GB" w:bidi="hi-IN"/>
        </w:rPr>
        <w:t>he t</w:t>
      </w:r>
      <w:r w:rsidR="0019221A" w:rsidRPr="004800C6">
        <w:rPr>
          <w:rFonts w:ascii="Trebuchet MS" w:eastAsia="Times New Roman" w:hAnsi="Trebuchet MS" w:cs="Times New Roman"/>
          <w:sz w:val="21"/>
          <w:szCs w:val="21"/>
          <w:lang w:eastAsia="en-GB" w:bidi="hi-IN"/>
        </w:rPr>
        <w:t xml:space="preserve">otal number </w:t>
      </w:r>
      <w:proofErr w:type="spellStart"/>
      <w:r w:rsidR="0019221A" w:rsidRPr="004800C6">
        <w:rPr>
          <w:rFonts w:ascii="Trebuchet MS" w:eastAsia="Times New Roman" w:hAnsi="Trebuchet MS" w:cs="Times New Roman"/>
          <w:sz w:val="21"/>
          <w:szCs w:val="21"/>
          <w:lang w:eastAsia="en-GB" w:bidi="hi-IN"/>
        </w:rPr>
        <w:t>counselled</w:t>
      </w:r>
      <w:proofErr w:type="spellEnd"/>
      <w:r w:rsidR="0019221A" w:rsidRPr="004800C6">
        <w:rPr>
          <w:rFonts w:ascii="Trebuchet MS" w:eastAsia="Times New Roman" w:hAnsi="Trebuchet MS" w:cs="Times New Roman"/>
          <w:sz w:val="21"/>
          <w:szCs w:val="21"/>
          <w:lang w:eastAsia="en-GB" w:bidi="hi-IN"/>
        </w:rPr>
        <w:t xml:space="preserve"> is 1478</w:t>
      </w:r>
      <w:r w:rsidR="0019221A">
        <w:rPr>
          <w:rFonts w:ascii="Trebuchet MS" w:eastAsia="Times New Roman" w:hAnsi="Trebuchet MS" w:cs="Times New Roman"/>
          <w:sz w:val="21"/>
          <w:szCs w:val="21"/>
          <w:lang w:eastAsia="en-GB" w:bidi="hi-IN"/>
        </w:rPr>
        <w:t xml:space="preserve"> (17.88%</w:t>
      </w:r>
      <w:r w:rsidR="00C93862">
        <w:rPr>
          <w:rFonts w:ascii="Trebuchet MS" w:eastAsia="Times New Roman" w:hAnsi="Trebuchet MS" w:cs="Times New Roman"/>
          <w:sz w:val="21"/>
          <w:szCs w:val="21"/>
          <w:lang w:eastAsia="en-GB" w:bidi="hi-IN"/>
        </w:rPr>
        <w:t>)</w:t>
      </w:r>
      <w:r w:rsidR="0019221A" w:rsidRPr="004800C6">
        <w:rPr>
          <w:rFonts w:ascii="Trebuchet MS" w:eastAsia="Times New Roman" w:hAnsi="Trebuchet MS" w:cs="Times New Roman"/>
          <w:sz w:val="21"/>
          <w:szCs w:val="21"/>
          <w:lang w:eastAsia="en-GB" w:bidi="hi-IN"/>
        </w:rPr>
        <w:t xml:space="preserve"> out of 8288</w:t>
      </w:r>
      <w:r w:rsidR="00C93862">
        <w:rPr>
          <w:rFonts w:ascii="Trebuchet MS" w:eastAsia="Times New Roman" w:hAnsi="Trebuchet MS" w:cs="Times New Roman"/>
          <w:sz w:val="21"/>
          <w:szCs w:val="21"/>
          <w:lang w:eastAsia="en-GB" w:bidi="hi-IN"/>
        </w:rPr>
        <w:t xml:space="preserve"> registered HRG migrants.</w:t>
      </w:r>
    </w:p>
    <w:p w:rsidR="00243E9D" w:rsidRPr="00243E9D" w:rsidRDefault="00243E9D" w:rsidP="002006CE">
      <w:pPr>
        <w:pStyle w:val="BodyText"/>
        <w:tabs>
          <w:tab w:val="left" w:pos="426"/>
          <w:tab w:val="left" w:pos="465"/>
        </w:tabs>
        <w:spacing w:after="120"/>
        <w:ind w:left="0"/>
        <w:rPr>
          <w:rFonts w:ascii="Trebuchet MS" w:hAnsi="Trebuchet MS" w:cs="Times New Roman"/>
          <w:sz w:val="21"/>
          <w:szCs w:val="21"/>
        </w:rPr>
      </w:pPr>
    </w:p>
    <w:p w:rsidR="00243E9D" w:rsidRPr="00F51D41" w:rsidRDefault="00243E9D" w:rsidP="00DF3622">
      <w:pPr>
        <w:pStyle w:val="Heading3"/>
        <w:numPr>
          <w:ilvl w:val="0"/>
          <w:numId w:val="12"/>
        </w:numPr>
        <w:tabs>
          <w:tab w:val="left" w:pos="426"/>
        </w:tabs>
        <w:spacing w:after="120"/>
        <w:ind w:left="0" w:firstLine="0"/>
        <w:rPr>
          <w:rFonts w:ascii="Trebuchet MS" w:hAnsi="Trebuchet MS"/>
          <w:spacing w:val="-1"/>
          <w:sz w:val="21"/>
          <w:szCs w:val="21"/>
        </w:rPr>
      </w:pPr>
      <w:r w:rsidRPr="00243E9D">
        <w:rPr>
          <w:rFonts w:ascii="Trebuchet MS" w:hAnsi="Trebuchet MS"/>
          <w:spacing w:val="-1"/>
          <w:sz w:val="21"/>
          <w:szCs w:val="21"/>
        </w:rPr>
        <w:t>Services</w:t>
      </w:r>
    </w:p>
    <w:p w:rsidR="002006CE" w:rsidRDefault="002006CE" w:rsidP="002006CE">
      <w:pPr>
        <w:pStyle w:val="BodyText"/>
        <w:tabs>
          <w:tab w:val="left" w:pos="426"/>
          <w:tab w:val="left" w:pos="465"/>
        </w:tabs>
        <w:spacing w:after="120"/>
        <w:ind w:left="0"/>
        <w:rPr>
          <w:rFonts w:ascii="Trebuchet MS" w:hAnsi="Trebuchet MS"/>
          <w:sz w:val="21"/>
          <w:szCs w:val="21"/>
        </w:rPr>
      </w:pPr>
      <w:r>
        <w:rPr>
          <w:rFonts w:ascii="Trebuchet MS" w:hAnsi="Trebuchet MS"/>
          <w:sz w:val="21"/>
          <w:szCs w:val="21"/>
        </w:rPr>
        <w:t xml:space="preserve">The project doctor provides STI service to the migrants during the health camps. During the period under evaluation, the project has conducted </w:t>
      </w:r>
      <w:r w:rsidR="00CE4762">
        <w:rPr>
          <w:rFonts w:ascii="Trebuchet MS" w:hAnsi="Trebuchet MS"/>
          <w:sz w:val="21"/>
          <w:szCs w:val="21"/>
        </w:rPr>
        <w:t xml:space="preserve">124 health camps and identified 157 migrants </w:t>
      </w:r>
      <w:r w:rsidR="0058431D">
        <w:rPr>
          <w:rFonts w:ascii="Trebuchet MS" w:hAnsi="Trebuchet MS"/>
          <w:sz w:val="21"/>
          <w:szCs w:val="21"/>
        </w:rPr>
        <w:t xml:space="preserve">with STI. The health camps are organized at locations convenient to the target group members. The project mobilizes STI drugs from the locality and the collection is sufficient for the needs of the target group. </w:t>
      </w:r>
    </w:p>
    <w:p w:rsidR="00733FDA" w:rsidRDefault="00DB3FD3" w:rsidP="00733FDA">
      <w:pPr>
        <w:pStyle w:val="BodyText"/>
        <w:tabs>
          <w:tab w:val="left" w:pos="426"/>
          <w:tab w:val="left" w:pos="465"/>
        </w:tabs>
        <w:spacing w:after="120"/>
        <w:ind w:left="0"/>
        <w:rPr>
          <w:rFonts w:ascii="Trebuchet MS" w:hAnsi="Trebuchet MS"/>
          <w:sz w:val="21"/>
          <w:szCs w:val="21"/>
        </w:rPr>
      </w:pPr>
      <w:r>
        <w:rPr>
          <w:rFonts w:ascii="Trebuchet MS" w:hAnsi="Trebuchet MS"/>
          <w:sz w:val="21"/>
          <w:szCs w:val="21"/>
        </w:rPr>
        <w:t>T</w:t>
      </w:r>
      <w:r w:rsidR="00D87AB6">
        <w:rPr>
          <w:rFonts w:ascii="Trebuchet MS" w:hAnsi="Trebuchet MS"/>
          <w:sz w:val="21"/>
          <w:szCs w:val="21"/>
        </w:rPr>
        <w:t xml:space="preserve">he project doctor adheres to </w:t>
      </w:r>
      <w:proofErr w:type="spellStart"/>
      <w:r w:rsidR="00D87AB6">
        <w:rPr>
          <w:rFonts w:ascii="Trebuchet MS" w:hAnsi="Trebuchet MS"/>
          <w:sz w:val="21"/>
          <w:szCs w:val="21"/>
        </w:rPr>
        <w:t>syn</w:t>
      </w:r>
      <w:r>
        <w:rPr>
          <w:rFonts w:ascii="Trebuchet MS" w:hAnsi="Trebuchet MS"/>
          <w:sz w:val="21"/>
          <w:szCs w:val="21"/>
        </w:rPr>
        <w:t>dromic</w:t>
      </w:r>
      <w:proofErr w:type="spellEnd"/>
      <w:r>
        <w:rPr>
          <w:rFonts w:ascii="Trebuchet MS" w:hAnsi="Trebuchet MS"/>
          <w:sz w:val="21"/>
          <w:szCs w:val="21"/>
        </w:rPr>
        <w:t xml:space="preserve"> </w:t>
      </w:r>
      <w:r w:rsidR="00D87AB6">
        <w:rPr>
          <w:rFonts w:ascii="Trebuchet MS" w:hAnsi="Trebuchet MS"/>
          <w:sz w:val="21"/>
          <w:szCs w:val="21"/>
        </w:rPr>
        <w:t xml:space="preserve">treatment protocol as prescribed by SACS. </w:t>
      </w:r>
      <w:r w:rsidR="00370749">
        <w:rPr>
          <w:rFonts w:ascii="Trebuchet MS" w:hAnsi="Trebuchet MS"/>
          <w:sz w:val="21"/>
          <w:szCs w:val="21"/>
        </w:rPr>
        <w:t xml:space="preserve">187 </w:t>
      </w:r>
      <w:r w:rsidR="00D87AB6">
        <w:rPr>
          <w:rFonts w:ascii="Trebuchet MS" w:hAnsi="Trebuchet MS"/>
          <w:sz w:val="21"/>
          <w:szCs w:val="21"/>
        </w:rPr>
        <w:t xml:space="preserve">Identified STI cases are referred to ICTC for </w:t>
      </w:r>
      <w:r w:rsidR="002F54C7">
        <w:rPr>
          <w:rFonts w:ascii="Trebuchet MS" w:hAnsi="Trebuchet MS"/>
          <w:sz w:val="21"/>
          <w:szCs w:val="21"/>
        </w:rPr>
        <w:t>HIV test.</w:t>
      </w:r>
      <w:r w:rsidR="00370749">
        <w:rPr>
          <w:rFonts w:ascii="Trebuchet MS" w:hAnsi="Trebuchet MS"/>
          <w:sz w:val="21"/>
          <w:szCs w:val="21"/>
        </w:rPr>
        <w:t xml:space="preserve"> Of the 6 identified</w:t>
      </w:r>
      <w:r w:rsidR="002F54C7">
        <w:rPr>
          <w:rFonts w:ascii="Trebuchet MS" w:hAnsi="Trebuchet MS"/>
          <w:sz w:val="21"/>
          <w:szCs w:val="21"/>
        </w:rPr>
        <w:t xml:space="preserve"> HIV+ cases</w:t>
      </w:r>
      <w:r w:rsidR="00733FDA">
        <w:rPr>
          <w:rFonts w:ascii="Trebuchet MS" w:hAnsi="Trebuchet MS"/>
          <w:sz w:val="21"/>
          <w:szCs w:val="21"/>
        </w:rPr>
        <w:t>, 5</w:t>
      </w:r>
      <w:r w:rsidR="00370749">
        <w:rPr>
          <w:rFonts w:ascii="Trebuchet MS" w:hAnsi="Trebuchet MS"/>
          <w:sz w:val="21"/>
          <w:szCs w:val="21"/>
        </w:rPr>
        <w:t xml:space="preserve"> have been referred to ART </w:t>
      </w:r>
      <w:proofErr w:type="spellStart"/>
      <w:r w:rsidR="00370749">
        <w:rPr>
          <w:rFonts w:ascii="Trebuchet MS" w:hAnsi="Trebuchet MS"/>
          <w:sz w:val="21"/>
          <w:szCs w:val="21"/>
        </w:rPr>
        <w:t>centres</w:t>
      </w:r>
      <w:proofErr w:type="spellEnd"/>
      <w:r w:rsidR="00370749">
        <w:rPr>
          <w:rFonts w:ascii="Trebuchet MS" w:hAnsi="Trebuchet MS"/>
          <w:sz w:val="21"/>
          <w:szCs w:val="21"/>
        </w:rPr>
        <w:t xml:space="preserve">. </w:t>
      </w:r>
      <w:r w:rsidR="00313B8A">
        <w:rPr>
          <w:rFonts w:ascii="Trebuchet MS" w:hAnsi="Trebuchet MS"/>
          <w:sz w:val="21"/>
          <w:szCs w:val="21"/>
        </w:rPr>
        <w:t xml:space="preserve">1 case has absconded. </w:t>
      </w:r>
      <w:r w:rsidR="00733FDA">
        <w:rPr>
          <w:rFonts w:ascii="Trebuchet MS" w:hAnsi="Trebuchet MS"/>
          <w:sz w:val="21"/>
          <w:szCs w:val="21"/>
        </w:rPr>
        <w:t xml:space="preserve">The migrants do not seem to have sufficient information on the service </w:t>
      </w:r>
      <w:proofErr w:type="spellStart"/>
      <w:r w:rsidR="00733FDA">
        <w:rPr>
          <w:rFonts w:ascii="Trebuchet MS" w:hAnsi="Trebuchet MS"/>
          <w:sz w:val="21"/>
          <w:szCs w:val="21"/>
        </w:rPr>
        <w:t>centres</w:t>
      </w:r>
      <w:proofErr w:type="spellEnd"/>
      <w:r w:rsidR="00733FDA">
        <w:rPr>
          <w:rFonts w:ascii="Trebuchet MS" w:hAnsi="Trebuchet MS"/>
          <w:sz w:val="21"/>
          <w:szCs w:val="21"/>
        </w:rPr>
        <w:t>, since they have no active part in accessing these facilities.</w:t>
      </w:r>
    </w:p>
    <w:p w:rsidR="00317176" w:rsidRPr="00733FDA" w:rsidRDefault="00317176" w:rsidP="00733FDA">
      <w:pPr>
        <w:pStyle w:val="BodyText"/>
        <w:tabs>
          <w:tab w:val="left" w:pos="426"/>
          <w:tab w:val="left" w:pos="465"/>
        </w:tabs>
        <w:spacing w:after="120"/>
        <w:ind w:left="0"/>
        <w:rPr>
          <w:rFonts w:ascii="Trebuchet MS" w:hAnsi="Trebuchet MS"/>
          <w:sz w:val="21"/>
          <w:szCs w:val="21"/>
        </w:rPr>
      </w:pPr>
    </w:p>
    <w:p w:rsidR="00243E9D" w:rsidRPr="00F51D41" w:rsidRDefault="00243E9D" w:rsidP="00DF3622">
      <w:pPr>
        <w:pStyle w:val="Heading3"/>
        <w:numPr>
          <w:ilvl w:val="0"/>
          <w:numId w:val="12"/>
        </w:numPr>
        <w:tabs>
          <w:tab w:val="left" w:pos="426"/>
        </w:tabs>
        <w:spacing w:after="120"/>
        <w:ind w:left="0" w:firstLine="0"/>
        <w:rPr>
          <w:rFonts w:ascii="Trebuchet MS" w:hAnsi="Trebuchet MS"/>
          <w:spacing w:val="-1"/>
          <w:sz w:val="21"/>
          <w:szCs w:val="21"/>
        </w:rPr>
      </w:pPr>
      <w:r w:rsidRPr="00243E9D">
        <w:rPr>
          <w:rFonts w:ascii="Trebuchet MS" w:hAnsi="Trebuchet MS"/>
          <w:spacing w:val="-1"/>
          <w:sz w:val="21"/>
          <w:szCs w:val="21"/>
        </w:rPr>
        <w:t>Community</w:t>
      </w:r>
      <w:r w:rsidR="00642861">
        <w:rPr>
          <w:rFonts w:ascii="Trebuchet MS" w:hAnsi="Trebuchet MS"/>
          <w:spacing w:val="-1"/>
          <w:sz w:val="21"/>
          <w:szCs w:val="21"/>
        </w:rPr>
        <w:t xml:space="preserve"> </w:t>
      </w:r>
      <w:r w:rsidRPr="00243E9D">
        <w:rPr>
          <w:rFonts w:ascii="Trebuchet MS" w:hAnsi="Trebuchet MS"/>
          <w:spacing w:val="-1"/>
          <w:sz w:val="21"/>
          <w:szCs w:val="21"/>
        </w:rPr>
        <w:t>participation</w:t>
      </w:r>
    </w:p>
    <w:p w:rsidR="00243E9D" w:rsidRDefault="002A1048" w:rsidP="004034C2">
      <w:pPr>
        <w:spacing w:after="120"/>
        <w:rPr>
          <w:rFonts w:ascii="Trebuchet MS" w:eastAsia="Times New Roman" w:hAnsi="Trebuchet MS" w:cs="Times New Roman"/>
          <w:sz w:val="21"/>
          <w:szCs w:val="21"/>
          <w:lang w:eastAsia="en-GB" w:bidi="hi-IN"/>
        </w:rPr>
      </w:pPr>
      <w:r>
        <w:rPr>
          <w:rFonts w:ascii="Trebuchet MS" w:eastAsia="Times New Roman" w:hAnsi="Trebuchet MS" w:cs="Times New Roman"/>
          <w:sz w:val="21"/>
          <w:szCs w:val="21"/>
          <w:lang w:eastAsia="en-GB" w:bidi="hi-IN"/>
        </w:rPr>
        <w:t xml:space="preserve">The project has conducted </w:t>
      </w:r>
      <w:r w:rsidRPr="002A1048">
        <w:rPr>
          <w:rFonts w:ascii="Trebuchet MS" w:eastAsia="Times New Roman" w:hAnsi="Trebuchet MS" w:cs="Times New Roman"/>
          <w:sz w:val="21"/>
          <w:szCs w:val="21"/>
          <w:lang w:eastAsia="en-GB" w:bidi="hi-IN"/>
        </w:rPr>
        <w:t>5 mid-m</w:t>
      </w:r>
      <w:r w:rsidRPr="002A1048">
        <w:rPr>
          <w:rFonts w:eastAsia="Times New Roman" w:cs="Times New Roman"/>
          <w:szCs w:val="21"/>
          <w:lang w:eastAsia="en-GB" w:bidi="hi-IN"/>
        </w:rPr>
        <w:t>e</w:t>
      </w:r>
      <w:r w:rsidRPr="002A1048">
        <w:rPr>
          <w:rFonts w:ascii="Trebuchet MS" w:eastAsia="Times New Roman" w:hAnsi="Trebuchet MS" w:cs="Times New Roman"/>
          <w:sz w:val="21"/>
          <w:szCs w:val="21"/>
          <w:lang w:eastAsia="en-GB" w:bidi="hi-IN"/>
        </w:rPr>
        <w:t>dia events conducted in which 448 migrants participated. 7 congregational events conducted as part of different festivals</w:t>
      </w:r>
      <w:r>
        <w:rPr>
          <w:rFonts w:ascii="Trebuchet MS" w:eastAsia="Times New Roman" w:hAnsi="Trebuchet MS" w:cs="Times New Roman"/>
          <w:sz w:val="21"/>
          <w:szCs w:val="21"/>
          <w:lang w:eastAsia="en-GB" w:bidi="hi-IN"/>
        </w:rPr>
        <w:t>. The number of participants is very low. The community does not have sufficient participation in the organization of community events. The stakeholders also are passive participants.</w:t>
      </w:r>
    </w:p>
    <w:p w:rsidR="00317176" w:rsidRPr="00F51D41" w:rsidRDefault="00317176" w:rsidP="004034C2">
      <w:pPr>
        <w:spacing w:after="120"/>
        <w:rPr>
          <w:rFonts w:ascii="Trebuchet MS" w:eastAsia="Times New Roman" w:hAnsi="Trebuchet MS"/>
          <w:spacing w:val="-1"/>
          <w:sz w:val="21"/>
          <w:szCs w:val="21"/>
        </w:rPr>
      </w:pPr>
    </w:p>
    <w:p w:rsidR="00243E9D" w:rsidRPr="00F51D41" w:rsidRDefault="00243E9D" w:rsidP="00DF3622">
      <w:pPr>
        <w:pStyle w:val="Heading3"/>
        <w:numPr>
          <w:ilvl w:val="0"/>
          <w:numId w:val="12"/>
        </w:numPr>
        <w:tabs>
          <w:tab w:val="left" w:pos="426"/>
        </w:tabs>
        <w:spacing w:after="120"/>
        <w:ind w:left="0" w:firstLine="0"/>
        <w:rPr>
          <w:rFonts w:ascii="Trebuchet MS" w:hAnsi="Trebuchet MS"/>
          <w:spacing w:val="-1"/>
          <w:sz w:val="21"/>
          <w:szCs w:val="21"/>
        </w:rPr>
      </w:pPr>
      <w:r w:rsidRPr="00F51D41">
        <w:rPr>
          <w:rFonts w:ascii="Trebuchet MS" w:hAnsi="Trebuchet MS"/>
          <w:spacing w:val="-1"/>
          <w:sz w:val="21"/>
          <w:szCs w:val="21"/>
        </w:rPr>
        <w:t>Linkages</w:t>
      </w:r>
    </w:p>
    <w:p w:rsidR="00243E9D" w:rsidRDefault="00642861" w:rsidP="00DF3622">
      <w:pPr>
        <w:pStyle w:val="BodyText"/>
        <w:tabs>
          <w:tab w:val="left" w:pos="426"/>
          <w:tab w:val="left" w:pos="465"/>
        </w:tabs>
        <w:spacing w:after="120"/>
        <w:ind w:left="0"/>
        <w:rPr>
          <w:rFonts w:ascii="Trebuchet MS" w:hAnsi="Trebuchet MS" w:cs="Times New Roman"/>
          <w:sz w:val="21"/>
          <w:szCs w:val="21"/>
        </w:rPr>
      </w:pPr>
      <w:r>
        <w:rPr>
          <w:rFonts w:ascii="Trebuchet MS" w:hAnsi="Trebuchet MS" w:cs="Times New Roman"/>
          <w:sz w:val="21"/>
          <w:szCs w:val="21"/>
        </w:rPr>
        <w:t xml:space="preserve">The Project has established necessary linkage with the various service providers for the TI. All the 187 </w:t>
      </w:r>
      <w:r w:rsidR="00983A0F">
        <w:rPr>
          <w:rFonts w:ascii="Trebuchet MS" w:hAnsi="Trebuchet MS" w:cs="Times New Roman"/>
          <w:sz w:val="21"/>
          <w:szCs w:val="21"/>
        </w:rPr>
        <w:t>STI cases were referred to ICTC and they were tested. A support system for the project with stakeholders is not very evident in the project. The project does not have a Project Management Committee comprising of stakeholders.</w:t>
      </w:r>
    </w:p>
    <w:p w:rsidR="00317176" w:rsidRPr="00243E9D" w:rsidRDefault="00317176" w:rsidP="00DF3622">
      <w:pPr>
        <w:pStyle w:val="BodyText"/>
        <w:tabs>
          <w:tab w:val="left" w:pos="426"/>
          <w:tab w:val="left" w:pos="465"/>
        </w:tabs>
        <w:spacing w:after="120"/>
        <w:ind w:left="0"/>
        <w:rPr>
          <w:rFonts w:ascii="Trebuchet MS" w:hAnsi="Trebuchet MS"/>
          <w:sz w:val="21"/>
          <w:szCs w:val="21"/>
        </w:rPr>
      </w:pPr>
    </w:p>
    <w:p w:rsidR="00243E9D" w:rsidRPr="00F51D41" w:rsidRDefault="00243E9D" w:rsidP="00DF3622">
      <w:pPr>
        <w:pStyle w:val="Heading3"/>
        <w:numPr>
          <w:ilvl w:val="0"/>
          <w:numId w:val="12"/>
        </w:numPr>
        <w:tabs>
          <w:tab w:val="left" w:pos="426"/>
        </w:tabs>
        <w:spacing w:after="120"/>
        <w:ind w:left="0" w:firstLine="0"/>
        <w:rPr>
          <w:rFonts w:ascii="Trebuchet MS" w:hAnsi="Trebuchet MS"/>
          <w:spacing w:val="-1"/>
          <w:sz w:val="21"/>
          <w:szCs w:val="21"/>
        </w:rPr>
      </w:pPr>
      <w:r w:rsidRPr="00243E9D">
        <w:rPr>
          <w:rFonts w:ascii="Trebuchet MS" w:hAnsi="Trebuchet MS"/>
          <w:spacing w:val="-1"/>
          <w:sz w:val="21"/>
          <w:szCs w:val="21"/>
        </w:rPr>
        <w:t>Financial</w:t>
      </w:r>
      <w:r w:rsidR="001D7D7A">
        <w:rPr>
          <w:rFonts w:ascii="Trebuchet MS" w:hAnsi="Trebuchet MS"/>
          <w:spacing w:val="-1"/>
          <w:sz w:val="21"/>
          <w:szCs w:val="21"/>
        </w:rPr>
        <w:t xml:space="preserve"> S</w:t>
      </w:r>
      <w:r w:rsidRPr="00243E9D">
        <w:rPr>
          <w:rFonts w:ascii="Trebuchet MS" w:hAnsi="Trebuchet MS"/>
          <w:spacing w:val="-1"/>
          <w:sz w:val="21"/>
          <w:szCs w:val="21"/>
        </w:rPr>
        <w:t>ystems</w:t>
      </w:r>
      <w:r w:rsidR="001D7D7A">
        <w:rPr>
          <w:rFonts w:ascii="Trebuchet MS" w:hAnsi="Trebuchet MS"/>
          <w:spacing w:val="-1"/>
          <w:sz w:val="21"/>
          <w:szCs w:val="21"/>
        </w:rPr>
        <w:t xml:space="preserve"> </w:t>
      </w:r>
      <w:r w:rsidRPr="00F51D41">
        <w:rPr>
          <w:rFonts w:ascii="Trebuchet MS" w:hAnsi="Trebuchet MS"/>
          <w:spacing w:val="-1"/>
          <w:sz w:val="21"/>
          <w:szCs w:val="21"/>
        </w:rPr>
        <w:t xml:space="preserve">and </w:t>
      </w:r>
      <w:r w:rsidR="001D7D7A">
        <w:rPr>
          <w:rFonts w:ascii="Trebuchet MS" w:hAnsi="Trebuchet MS"/>
          <w:spacing w:val="-1"/>
          <w:sz w:val="21"/>
          <w:szCs w:val="21"/>
        </w:rPr>
        <w:t>P</w:t>
      </w:r>
      <w:r w:rsidRPr="00243E9D">
        <w:rPr>
          <w:rFonts w:ascii="Trebuchet MS" w:hAnsi="Trebuchet MS"/>
          <w:spacing w:val="-1"/>
          <w:sz w:val="21"/>
          <w:szCs w:val="21"/>
        </w:rPr>
        <w:t>rocedures</w:t>
      </w:r>
    </w:p>
    <w:p w:rsidR="00243E9D" w:rsidRDefault="007B323A" w:rsidP="00072C1A">
      <w:pPr>
        <w:pStyle w:val="Heading3"/>
        <w:tabs>
          <w:tab w:val="left" w:pos="426"/>
        </w:tabs>
        <w:spacing w:after="120"/>
        <w:ind w:left="0"/>
        <w:rPr>
          <w:rFonts w:ascii="Trebuchet MS" w:hAnsi="Trebuchet MS"/>
          <w:b w:val="0"/>
          <w:bCs w:val="0"/>
          <w:spacing w:val="-1"/>
          <w:sz w:val="21"/>
          <w:szCs w:val="21"/>
        </w:rPr>
      </w:pPr>
      <w:r w:rsidRPr="007B323A">
        <w:rPr>
          <w:rFonts w:ascii="Trebuchet MS" w:hAnsi="Trebuchet MS"/>
          <w:b w:val="0"/>
          <w:bCs w:val="0"/>
          <w:spacing w:val="-1"/>
          <w:sz w:val="21"/>
          <w:szCs w:val="21"/>
        </w:rPr>
        <w:t>The project</w:t>
      </w:r>
      <w:r w:rsidR="004A46A7">
        <w:rPr>
          <w:rFonts w:ascii="Trebuchet MS" w:hAnsi="Trebuchet MS"/>
          <w:b w:val="0"/>
          <w:bCs w:val="0"/>
          <w:spacing w:val="-1"/>
          <w:sz w:val="21"/>
          <w:szCs w:val="21"/>
        </w:rPr>
        <w:t xml:space="preserve"> adheres to the system of finance management endorsed by SACS. </w:t>
      </w:r>
      <w:r w:rsidR="00DD7C04" w:rsidRPr="00DD7C04">
        <w:rPr>
          <w:rFonts w:ascii="Trebuchet MS" w:hAnsi="Trebuchet MS"/>
          <w:b w:val="0"/>
          <w:bCs w:val="0"/>
          <w:spacing w:val="-1"/>
          <w:sz w:val="21"/>
          <w:szCs w:val="21"/>
        </w:rPr>
        <w:t xml:space="preserve">Out of the </w:t>
      </w:r>
      <w:r w:rsidR="00DD7C04" w:rsidRPr="00DD7C04">
        <w:rPr>
          <w:rFonts w:ascii="Trebuchet MS" w:hAnsi="Trebuchet MS"/>
          <w:b w:val="0"/>
          <w:bCs w:val="0"/>
          <w:spacing w:val="-1"/>
          <w:sz w:val="21"/>
          <w:szCs w:val="21"/>
        </w:rPr>
        <w:lastRenderedPageBreak/>
        <w:t>Rs.1756400 sanctioned for the project, Rs.735786 has been released by SACS. Project has spent Rs.778246 till Jan</w:t>
      </w:r>
      <w:r w:rsidR="00DD7C04">
        <w:rPr>
          <w:rFonts w:ascii="Trebuchet MS" w:hAnsi="Trebuchet MS"/>
          <w:b w:val="0"/>
          <w:bCs w:val="0"/>
          <w:spacing w:val="-1"/>
          <w:sz w:val="21"/>
          <w:szCs w:val="21"/>
        </w:rPr>
        <w:t>uary 20</w:t>
      </w:r>
      <w:r w:rsidR="00DD7C04" w:rsidRPr="00DD7C04">
        <w:rPr>
          <w:rFonts w:ascii="Trebuchet MS" w:hAnsi="Trebuchet MS"/>
          <w:b w:val="0"/>
          <w:bCs w:val="0"/>
          <w:spacing w:val="-1"/>
          <w:sz w:val="21"/>
          <w:szCs w:val="21"/>
        </w:rPr>
        <w:t>16.</w:t>
      </w:r>
      <w:r w:rsidR="00DD7C04">
        <w:rPr>
          <w:rFonts w:ascii="Trebuchet MS" w:hAnsi="Trebuchet MS"/>
          <w:b w:val="0"/>
          <w:bCs w:val="0"/>
          <w:spacing w:val="-1"/>
          <w:sz w:val="21"/>
          <w:szCs w:val="21"/>
        </w:rPr>
        <w:t xml:space="preserve"> The project maintains </w:t>
      </w:r>
      <w:r w:rsidR="004A46A7" w:rsidRPr="0096459B">
        <w:rPr>
          <w:rFonts w:ascii="Trebuchet MS" w:hAnsi="Trebuchet MS" w:cs="Times New Roman"/>
          <w:b w:val="0"/>
          <w:bCs w:val="0"/>
          <w:sz w:val="21"/>
          <w:szCs w:val="21"/>
        </w:rPr>
        <w:t xml:space="preserve">Separate bank account is </w:t>
      </w:r>
      <w:r w:rsidR="004A46A7" w:rsidRPr="0096459B">
        <w:rPr>
          <w:rFonts w:ascii="Trebuchet MS" w:hAnsi="Trebuchet MS"/>
          <w:b w:val="0"/>
          <w:bCs w:val="0"/>
          <w:spacing w:val="-1"/>
          <w:sz w:val="21"/>
          <w:szCs w:val="21"/>
        </w:rPr>
        <w:t>maintained for the project</w:t>
      </w:r>
      <w:r w:rsidR="00BD0DFE" w:rsidRPr="00BD0DFE">
        <w:rPr>
          <w:rFonts w:ascii="Trebuchet MS" w:hAnsi="Trebuchet MS"/>
          <w:b w:val="0"/>
          <w:bCs w:val="0"/>
          <w:spacing w:val="-1"/>
          <w:sz w:val="21"/>
          <w:szCs w:val="21"/>
        </w:rPr>
        <w:t>.</w:t>
      </w:r>
      <w:r w:rsidR="00BD0DFE">
        <w:rPr>
          <w:rFonts w:ascii="Trebuchet MS" w:hAnsi="Trebuchet MS"/>
          <w:b w:val="0"/>
          <w:bCs w:val="0"/>
          <w:spacing w:val="-1"/>
          <w:sz w:val="21"/>
          <w:szCs w:val="21"/>
        </w:rPr>
        <w:t xml:space="preserve"> Machine numbered v</w:t>
      </w:r>
      <w:r w:rsidR="004A46A7" w:rsidRPr="0096459B">
        <w:rPr>
          <w:rFonts w:ascii="Trebuchet MS" w:hAnsi="Trebuchet MS"/>
          <w:b w:val="0"/>
          <w:bCs w:val="0"/>
          <w:spacing w:val="-1"/>
          <w:sz w:val="21"/>
          <w:szCs w:val="21"/>
        </w:rPr>
        <w:t>ouchers and bills are properly maintained with approval from PD</w:t>
      </w:r>
      <w:r w:rsidR="00BD0DFE">
        <w:rPr>
          <w:rFonts w:ascii="Trebuchet MS" w:hAnsi="Trebuchet MS"/>
          <w:b w:val="0"/>
          <w:bCs w:val="0"/>
          <w:spacing w:val="-1"/>
          <w:sz w:val="21"/>
          <w:szCs w:val="21"/>
        </w:rPr>
        <w:t xml:space="preserve">. The project does not have </w:t>
      </w:r>
      <w:r w:rsidR="004A46A7" w:rsidRPr="0096459B">
        <w:rPr>
          <w:rFonts w:ascii="Trebuchet MS" w:hAnsi="Trebuchet MS"/>
          <w:b w:val="0"/>
          <w:bCs w:val="0"/>
          <w:spacing w:val="-1"/>
          <w:sz w:val="21"/>
          <w:szCs w:val="21"/>
        </w:rPr>
        <w:t>cash transactions above Rs. 5000</w:t>
      </w:r>
      <w:r w:rsidR="00BE247A">
        <w:rPr>
          <w:rFonts w:ascii="Trebuchet MS" w:hAnsi="Trebuchet MS"/>
          <w:b w:val="0"/>
          <w:bCs w:val="0"/>
          <w:spacing w:val="-1"/>
          <w:sz w:val="21"/>
          <w:szCs w:val="21"/>
        </w:rPr>
        <w:t>.</w:t>
      </w:r>
      <w:r w:rsidR="00EB5A4A" w:rsidRPr="00EB5A4A">
        <w:rPr>
          <w:rFonts w:ascii="Trebuchet MS" w:hAnsi="Trebuchet MS"/>
          <w:b w:val="0"/>
          <w:bCs w:val="0"/>
          <w:spacing w:val="-1"/>
          <w:sz w:val="21"/>
          <w:szCs w:val="21"/>
        </w:rPr>
        <w:t xml:space="preserve"> </w:t>
      </w:r>
      <w:r w:rsidR="004A46A7" w:rsidRPr="0096459B">
        <w:rPr>
          <w:rFonts w:ascii="Trebuchet MS" w:hAnsi="Trebuchet MS"/>
          <w:b w:val="0"/>
          <w:bCs w:val="0"/>
          <w:spacing w:val="-1"/>
          <w:sz w:val="21"/>
          <w:szCs w:val="21"/>
        </w:rPr>
        <w:t>Cashbook updated till February 12th, 2016</w:t>
      </w:r>
      <w:r w:rsidR="00BE247A">
        <w:rPr>
          <w:rFonts w:ascii="Trebuchet MS" w:hAnsi="Trebuchet MS"/>
          <w:b w:val="0"/>
          <w:bCs w:val="0"/>
          <w:spacing w:val="-1"/>
          <w:sz w:val="21"/>
          <w:szCs w:val="21"/>
        </w:rPr>
        <w:t xml:space="preserve">. </w:t>
      </w:r>
      <w:proofErr w:type="spellStart"/>
      <w:r w:rsidR="004A46A7" w:rsidRPr="0096459B">
        <w:rPr>
          <w:rFonts w:ascii="Trebuchet MS" w:hAnsi="Trebuchet MS"/>
          <w:b w:val="0"/>
          <w:bCs w:val="0"/>
          <w:spacing w:val="-1"/>
          <w:sz w:val="21"/>
          <w:szCs w:val="21"/>
        </w:rPr>
        <w:t>SoEs</w:t>
      </w:r>
      <w:proofErr w:type="spellEnd"/>
      <w:r w:rsidR="004A46A7" w:rsidRPr="0096459B">
        <w:rPr>
          <w:rFonts w:ascii="Trebuchet MS" w:hAnsi="Trebuchet MS"/>
          <w:b w:val="0"/>
          <w:bCs w:val="0"/>
          <w:spacing w:val="-1"/>
          <w:sz w:val="21"/>
          <w:szCs w:val="21"/>
        </w:rPr>
        <w:t xml:space="preserve"> submitted in the time schedule fixed by </w:t>
      </w:r>
      <w:proofErr w:type="spellStart"/>
      <w:r w:rsidR="004A46A7" w:rsidRPr="0096459B">
        <w:rPr>
          <w:rFonts w:ascii="Trebuchet MS" w:hAnsi="Trebuchet MS"/>
          <w:b w:val="0"/>
          <w:bCs w:val="0"/>
          <w:spacing w:val="-1"/>
          <w:sz w:val="21"/>
          <w:szCs w:val="21"/>
        </w:rPr>
        <w:t>SACS</w:t>
      </w:r>
      <w:r w:rsidR="00BE247A">
        <w:rPr>
          <w:rFonts w:ascii="Trebuchet MS" w:hAnsi="Trebuchet MS"/>
          <w:b w:val="0"/>
          <w:bCs w:val="0"/>
          <w:spacing w:val="-1"/>
          <w:sz w:val="21"/>
          <w:szCs w:val="21"/>
        </w:rPr>
        <w:t>.</w:t>
      </w:r>
      <w:r w:rsidR="004A46A7" w:rsidRPr="0096459B">
        <w:rPr>
          <w:rFonts w:ascii="Trebuchet MS" w:hAnsi="Trebuchet MS"/>
          <w:b w:val="0"/>
          <w:bCs w:val="0"/>
          <w:spacing w:val="-1"/>
          <w:sz w:val="21"/>
          <w:szCs w:val="21"/>
        </w:rPr>
        <w:t>The</w:t>
      </w:r>
      <w:proofErr w:type="spellEnd"/>
      <w:r w:rsidR="004A46A7" w:rsidRPr="0096459B">
        <w:rPr>
          <w:rFonts w:ascii="Trebuchet MS" w:hAnsi="Trebuchet MS"/>
          <w:b w:val="0"/>
          <w:bCs w:val="0"/>
          <w:spacing w:val="-1"/>
          <w:sz w:val="21"/>
          <w:szCs w:val="21"/>
        </w:rPr>
        <w:t xml:space="preserve"> project has not made any purchases during the period under evaluation</w:t>
      </w:r>
      <w:r w:rsidR="00072C1A">
        <w:rPr>
          <w:rFonts w:ascii="Trebuchet MS" w:hAnsi="Trebuchet MS"/>
          <w:b w:val="0"/>
          <w:bCs w:val="0"/>
          <w:spacing w:val="-1"/>
          <w:sz w:val="21"/>
          <w:szCs w:val="21"/>
        </w:rPr>
        <w:t>.</w:t>
      </w:r>
      <w:r w:rsidR="00EB5A4A" w:rsidRPr="00EB5A4A">
        <w:rPr>
          <w:rFonts w:ascii="Trebuchet MS" w:hAnsi="Trebuchet MS"/>
          <w:b w:val="0"/>
          <w:bCs w:val="0"/>
          <w:spacing w:val="-1"/>
          <w:sz w:val="21"/>
          <w:szCs w:val="21"/>
        </w:rPr>
        <w:t xml:space="preserve"> </w:t>
      </w:r>
      <w:r w:rsidR="004A46A7" w:rsidRPr="0096459B">
        <w:rPr>
          <w:rFonts w:ascii="Trebuchet MS" w:hAnsi="Trebuchet MS"/>
          <w:b w:val="0"/>
          <w:bCs w:val="0"/>
          <w:spacing w:val="-1"/>
          <w:sz w:val="21"/>
          <w:szCs w:val="21"/>
        </w:rPr>
        <w:t>Cash balance is less than Rs. 5000</w:t>
      </w:r>
      <w:r w:rsidR="00072C1A">
        <w:rPr>
          <w:rFonts w:ascii="Trebuchet MS" w:hAnsi="Trebuchet MS"/>
          <w:b w:val="0"/>
          <w:bCs w:val="0"/>
          <w:spacing w:val="-1"/>
          <w:sz w:val="21"/>
          <w:szCs w:val="21"/>
        </w:rPr>
        <w:t>.</w:t>
      </w:r>
    </w:p>
    <w:p w:rsidR="00317176" w:rsidRPr="00243E9D" w:rsidRDefault="00317176" w:rsidP="00072C1A">
      <w:pPr>
        <w:pStyle w:val="Heading3"/>
        <w:tabs>
          <w:tab w:val="left" w:pos="426"/>
        </w:tabs>
        <w:spacing w:after="120"/>
        <w:ind w:left="0"/>
        <w:rPr>
          <w:rFonts w:ascii="Trebuchet MS" w:hAnsi="Trebuchet MS" w:cs="Times New Roman"/>
          <w:sz w:val="21"/>
          <w:szCs w:val="21"/>
        </w:rPr>
      </w:pPr>
    </w:p>
    <w:p w:rsidR="00243E9D" w:rsidRPr="00F51D41" w:rsidRDefault="00243E9D" w:rsidP="00DF3622">
      <w:pPr>
        <w:pStyle w:val="Heading3"/>
        <w:numPr>
          <w:ilvl w:val="0"/>
          <w:numId w:val="12"/>
        </w:numPr>
        <w:tabs>
          <w:tab w:val="left" w:pos="426"/>
        </w:tabs>
        <w:spacing w:after="120"/>
        <w:ind w:left="0" w:firstLine="0"/>
        <w:rPr>
          <w:rFonts w:ascii="Trebuchet MS" w:hAnsi="Trebuchet MS"/>
          <w:spacing w:val="-1"/>
          <w:sz w:val="21"/>
          <w:szCs w:val="21"/>
        </w:rPr>
      </w:pPr>
      <w:r w:rsidRPr="00243E9D">
        <w:rPr>
          <w:rFonts w:ascii="Trebuchet MS" w:hAnsi="Trebuchet MS"/>
          <w:spacing w:val="-1"/>
          <w:sz w:val="21"/>
          <w:szCs w:val="21"/>
        </w:rPr>
        <w:t>Competency</w:t>
      </w:r>
      <w:r w:rsidRPr="00F51D41">
        <w:rPr>
          <w:rFonts w:ascii="Trebuchet MS" w:hAnsi="Trebuchet MS"/>
          <w:spacing w:val="-1"/>
          <w:sz w:val="21"/>
          <w:szCs w:val="21"/>
        </w:rPr>
        <w:t xml:space="preserve"> of</w:t>
      </w:r>
      <w:r w:rsidR="00465AD8">
        <w:rPr>
          <w:rFonts w:ascii="Trebuchet MS" w:hAnsi="Trebuchet MS"/>
          <w:spacing w:val="-1"/>
          <w:sz w:val="21"/>
          <w:szCs w:val="21"/>
        </w:rPr>
        <w:t xml:space="preserve"> </w:t>
      </w:r>
      <w:r w:rsidRPr="00F51D41">
        <w:rPr>
          <w:rFonts w:ascii="Trebuchet MS" w:hAnsi="Trebuchet MS"/>
          <w:spacing w:val="-1"/>
          <w:sz w:val="21"/>
          <w:szCs w:val="21"/>
        </w:rPr>
        <w:t xml:space="preserve">the </w:t>
      </w:r>
      <w:r w:rsidR="00465AD8" w:rsidRPr="00243E9D">
        <w:rPr>
          <w:rFonts w:ascii="Trebuchet MS" w:hAnsi="Trebuchet MS"/>
          <w:spacing w:val="-1"/>
          <w:sz w:val="21"/>
          <w:szCs w:val="21"/>
        </w:rPr>
        <w:t>Project</w:t>
      </w:r>
      <w:r w:rsidR="00465AD8">
        <w:rPr>
          <w:rFonts w:ascii="Trebuchet MS" w:hAnsi="Trebuchet MS"/>
          <w:spacing w:val="-1"/>
          <w:sz w:val="21"/>
          <w:szCs w:val="21"/>
        </w:rPr>
        <w:t xml:space="preserve"> </w:t>
      </w:r>
      <w:r w:rsidR="00465AD8" w:rsidRPr="00243E9D">
        <w:rPr>
          <w:rFonts w:ascii="Trebuchet MS" w:hAnsi="Trebuchet MS"/>
          <w:spacing w:val="-1"/>
          <w:sz w:val="21"/>
          <w:szCs w:val="21"/>
        </w:rPr>
        <w:t>Staff</w:t>
      </w:r>
    </w:p>
    <w:p w:rsidR="00243E9D" w:rsidRPr="00243E9D" w:rsidRDefault="00243E9D" w:rsidP="00B2422D">
      <w:pPr>
        <w:pStyle w:val="BodyText"/>
        <w:numPr>
          <w:ilvl w:val="0"/>
          <w:numId w:val="15"/>
        </w:numPr>
        <w:tabs>
          <w:tab w:val="left" w:pos="567"/>
        </w:tabs>
        <w:spacing w:after="120"/>
        <w:ind w:left="0" w:firstLine="0"/>
        <w:rPr>
          <w:rFonts w:ascii="Trebuchet MS" w:hAnsi="Trebuchet MS"/>
          <w:sz w:val="21"/>
          <w:szCs w:val="21"/>
        </w:rPr>
      </w:pPr>
      <w:r w:rsidRPr="00243E9D">
        <w:rPr>
          <w:rFonts w:ascii="Trebuchet MS" w:hAnsi="Trebuchet MS"/>
          <w:spacing w:val="-1"/>
          <w:sz w:val="21"/>
          <w:szCs w:val="21"/>
        </w:rPr>
        <w:t>Project</w:t>
      </w:r>
      <w:r w:rsidR="00454AF1">
        <w:rPr>
          <w:rFonts w:ascii="Trebuchet MS" w:hAnsi="Trebuchet MS"/>
          <w:spacing w:val="-1"/>
          <w:sz w:val="21"/>
          <w:szCs w:val="21"/>
        </w:rPr>
        <w:t xml:space="preserve"> </w:t>
      </w:r>
      <w:r w:rsidRPr="00243E9D">
        <w:rPr>
          <w:rFonts w:ascii="Trebuchet MS" w:hAnsi="Trebuchet MS"/>
          <w:spacing w:val="-1"/>
          <w:sz w:val="21"/>
          <w:szCs w:val="21"/>
        </w:rPr>
        <w:t>Manager</w:t>
      </w:r>
    </w:p>
    <w:p w:rsidR="005F2645" w:rsidRDefault="006C3662" w:rsidP="005F2645">
      <w:pPr>
        <w:pStyle w:val="BodyText"/>
        <w:tabs>
          <w:tab w:val="left" w:pos="567"/>
        </w:tabs>
        <w:spacing w:after="120"/>
        <w:ind w:left="0"/>
        <w:jc w:val="both"/>
        <w:rPr>
          <w:rFonts w:ascii="Trebuchet MS" w:hAnsi="Trebuchet MS"/>
          <w:spacing w:val="-1"/>
          <w:sz w:val="21"/>
          <w:szCs w:val="21"/>
        </w:rPr>
      </w:pPr>
      <w:r>
        <w:rPr>
          <w:rFonts w:ascii="Trebuchet MS" w:hAnsi="Trebuchet MS"/>
          <w:spacing w:val="-1"/>
          <w:sz w:val="21"/>
          <w:szCs w:val="21"/>
        </w:rPr>
        <w:t xml:space="preserve">The Project Manager is a post Graduate in Social Work with 12 years experience in TI. </w:t>
      </w:r>
      <w:r w:rsidR="007E1142">
        <w:rPr>
          <w:rFonts w:ascii="Trebuchet MS" w:hAnsi="Trebuchet MS"/>
          <w:spacing w:val="-1"/>
          <w:sz w:val="21"/>
          <w:szCs w:val="21"/>
        </w:rPr>
        <w:t xml:space="preserve">He has thorough knowledge about the proposal, maintains the various records, and effectively supervises the work of other Staff. </w:t>
      </w:r>
      <w:r w:rsidR="00D0180C">
        <w:rPr>
          <w:rFonts w:ascii="Trebuchet MS" w:hAnsi="Trebuchet MS"/>
          <w:spacing w:val="-1"/>
          <w:sz w:val="21"/>
          <w:szCs w:val="21"/>
        </w:rPr>
        <w:t xml:space="preserve">He conducts the weekly and monthly review meeting, and is good is mentoring and has advocacy initiative. </w:t>
      </w:r>
      <w:r w:rsidR="005F2645">
        <w:rPr>
          <w:rFonts w:ascii="Trebuchet MS" w:hAnsi="Trebuchet MS"/>
          <w:spacing w:val="-1"/>
          <w:sz w:val="21"/>
          <w:szCs w:val="21"/>
        </w:rPr>
        <w:t xml:space="preserve">He has to be more attentive to the documents maintained by the </w:t>
      </w:r>
      <w:proofErr w:type="spellStart"/>
      <w:r w:rsidR="005F2645">
        <w:rPr>
          <w:rFonts w:ascii="Trebuchet MS" w:hAnsi="Trebuchet MS"/>
          <w:spacing w:val="-1"/>
          <w:sz w:val="21"/>
          <w:szCs w:val="21"/>
        </w:rPr>
        <w:t>Counsellor</w:t>
      </w:r>
      <w:proofErr w:type="spellEnd"/>
      <w:r w:rsidR="005F2645">
        <w:rPr>
          <w:rFonts w:ascii="Trebuchet MS" w:hAnsi="Trebuchet MS"/>
          <w:spacing w:val="-1"/>
          <w:sz w:val="21"/>
          <w:szCs w:val="21"/>
        </w:rPr>
        <w:t xml:space="preserve"> and the ORWs, especially the ORWs for more specificity in outreach planning.</w:t>
      </w:r>
    </w:p>
    <w:p w:rsidR="00243E9D" w:rsidRPr="005F2645" w:rsidRDefault="00243E9D" w:rsidP="005F2645">
      <w:pPr>
        <w:pStyle w:val="BodyText"/>
        <w:numPr>
          <w:ilvl w:val="0"/>
          <w:numId w:val="15"/>
        </w:numPr>
        <w:tabs>
          <w:tab w:val="left" w:pos="567"/>
        </w:tabs>
        <w:spacing w:after="120"/>
        <w:ind w:left="0" w:firstLine="0"/>
        <w:rPr>
          <w:rFonts w:ascii="Trebuchet MS" w:hAnsi="Trebuchet MS"/>
          <w:spacing w:val="-1"/>
          <w:sz w:val="21"/>
          <w:szCs w:val="21"/>
        </w:rPr>
      </w:pPr>
      <w:r w:rsidRPr="005F2645">
        <w:rPr>
          <w:rFonts w:ascii="Trebuchet MS" w:hAnsi="Trebuchet MS"/>
          <w:spacing w:val="-1"/>
          <w:sz w:val="21"/>
          <w:szCs w:val="21"/>
        </w:rPr>
        <w:t>ANM/Counselor</w:t>
      </w:r>
    </w:p>
    <w:p w:rsidR="000A16DD" w:rsidRDefault="00552DA9" w:rsidP="000A16DD">
      <w:pPr>
        <w:pStyle w:val="BodyText"/>
        <w:tabs>
          <w:tab w:val="left" w:pos="567"/>
        </w:tabs>
        <w:spacing w:after="120"/>
        <w:ind w:left="0" w:right="49"/>
        <w:rPr>
          <w:rFonts w:ascii="Trebuchet MS" w:hAnsi="Trebuchet MS"/>
          <w:spacing w:val="-1"/>
          <w:sz w:val="21"/>
          <w:szCs w:val="21"/>
        </w:rPr>
      </w:pPr>
      <w:r w:rsidRPr="00222746">
        <w:rPr>
          <w:rFonts w:ascii="Trebuchet MS" w:hAnsi="Trebuchet MS"/>
          <w:spacing w:val="-1"/>
          <w:sz w:val="21"/>
          <w:szCs w:val="21"/>
        </w:rPr>
        <w:t xml:space="preserve">The </w:t>
      </w:r>
      <w:proofErr w:type="spellStart"/>
      <w:r w:rsidRPr="00222746">
        <w:rPr>
          <w:rFonts w:ascii="Trebuchet MS" w:hAnsi="Trebuchet MS"/>
          <w:spacing w:val="-1"/>
          <w:sz w:val="21"/>
          <w:szCs w:val="21"/>
        </w:rPr>
        <w:t>Counsellor</w:t>
      </w:r>
      <w:proofErr w:type="spellEnd"/>
      <w:r w:rsidRPr="00222746">
        <w:rPr>
          <w:rFonts w:ascii="Trebuchet MS" w:hAnsi="Trebuchet MS"/>
          <w:spacing w:val="-1"/>
          <w:sz w:val="21"/>
          <w:szCs w:val="21"/>
        </w:rPr>
        <w:t xml:space="preserve"> is post Graduate in Psychology. She has only 1 year experience. </w:t>
      </w:r>
      <w:r w:rsidR="00165650" w:rsidRPr="00222746">
        <w:rPr>
          <w:rFonts w:ascii="Trebuchet MS" w:hAnsi="Trebuchet MS"/>
          <w:spacing w:val="-1"/>
          <w:sz w:val="21"/>
          <w:szCs w:val="21"/>
        </w:rPr>
        <w:t>She needs</w:t>
      </w:r>
      <w:r w:rsidRPr="00222746">
        <w:rPr>
          <w:rFonts w:ascii="Trebuchet MS" w:hAnsi="Trebuchet MS"/>
          <w:spacing w:val="-1"/>
          <w:sz w:val="21"/>
          <w:szCs w:val="21"/>
        </w:rPr>
        <w:t xml:space="preserve"> to be</w:t>
      </w:r>
      <w:r w:rsidR="00222746" w:rsidRPr="00222746">
        <w:rPr>
          <w:rFonts w:ascii="Trebuchet MS" w:hAnsi="Trebuchet MS"/>
          <w:spacing w:val="-1"/>
          <w:sz w:val="21"/>
          <w:szCs w:val="21"/>
        </w:rPr>
        <w:t xml:space="preserve"> </w:t>
      </w:r>
      <w:r w:rsidR="000A16DD" w:rsidRPr="00222746">
        <w:rPr>
          <w:rFonts w:ascii="Trebuchet MS" w:hAnsi="Trebuchet MS"/>
          <w:spacing w:val="-1"/>
          <w:sz w:val="21"/>
          <w:szCs w:val="21"/>
        </w:rPr>
        <w:t>clearer</w:t>
      </w:r>
      <w:r w:rsidR="00165650">
        <w:rPr>
          <w:rFonts w:ascii="Trebuchet MS" w:hAnsi="Trebuchet MS"/>
          <w:spacing w:val="-1"/>
          <w:sz w:val="21"/>
          <w:szCs w:val="21"/>
        </w:rPr>
        <w:t xml:space="preserve"> on the concepts in counseling. She h</w:t>
      </w:r>
      <w:r w:rsidR="000A16DD">
        <w:rPr>
          <w:rFonts w:ascii="Trebuchet MS" w:hAnsi="Trebuchet MS"/>
          <w:spacing w:val="-1"/>
          <w:sz w:val="21"/>
          <w:szCs w:val="21"/>
        </w:rPr>
        <w:t xml:space="preserve">as not received proper training in the skills of counseling. She maintains the necessary records as prescribed by SACS. The </w:t>
      </w:r>
      <w:proofErr w:type="gramStart"/>
      <w:r w:rsidR="000A16DD">
        <w:rPr>
          <w:rFonts w:ascii="Trebuchet MS" w:hAnsi="Trebuchet MS"/>
          <w:spacing w:val="-1"/>
          <w:sz w:val="21"/>
          <w:szCs w:val="21"/>
        </w:rPr>
        <w:t>documents has</w:t>
      </w:r>
      <w:proofErr w:type="gramEnd"/>
      <w:r w:rsidR="000A16DD">
        <w:rPr>
          <w:rFonts w:ascii="Trebuchet MS" w:hAnsi="Trebuchet MS"/>
          <w:spacing w:val="-1"/>
          <w:sz w:val="21"/>
          <w:szCs w:val="21"/>
        </w:rPr>
        <w:t xml:space="preserve"> to shed more light on follow up of STI cases.</w:t>
      </w:r>
    </w:p>
    <w:p w:rsidR="00243E9D" w:rsidRPr="00243E9D" w:rsidRDefault="00243E9D" w:rsidP="00B2422D">
      <w:pPr>
        <w:pStyle w:val="BodyText"/>
        <w:numPr>
          <w:ilvl w:val="0"/>
          <w:numId w:val="15"/>
        </w:numPr>
        <w:tabs>
          <w:tab w:val="left" w:pos="567"/>
        </w:tabs>
        <w:spacing w:after="120"/>
        <w:ind w:left="0" w:firstLine="0"/>
        <w:rPr>
          <w:rFonts w:ascii="Trebuchet MS" w:hAnsi="Trebuchet MS"/>
          <w:sz w:val="21"/>
          <w:szCs w:val="21"/>
        </w:rPr>
      </w:pPr>
      <w:r w:rsidRPr="00243E9D">
        <w:rPr>
          <w:rFonts w:ascii="Trebuchet MS" w:hAnsi="Trebuchet MS"/>
          <w:sz w:val="21"/>
          <w:szCs w:val="21"/>
        </w:rPr>
        <w:t xml:space="preserve"> O</w:t>
      </w:r>
      <w:r w:rsidR="00324672">
        <w:rPr>
          <w:rFonts w:ascii="Trebuchet MS" w:hAnsi="Trebuchet MS"/>
          <w:sz w:val="21"/>
          <w:szCs w:val="21"/>
        </w:rPr>
        <w:t xml:space="preserve">utreach </w:t>
      </w:r>
      <w:r w:rsidRPr="00243E9D">
        <w:rPr>
          <w:rFonts w:ascii="Trebuchet MS" w:hAnsi="Trebuchet MS"/>
          <w:sz w:val="21"/>
          <w:szCs w:val="21"/>
        </w:rPr>
        <w:t>W</w:t>
      </w:r>
      <w:r w:rsidR="00324672">
        <w:rPr>
          <w:rFonts w:ascii="Trebuchet MS" w:hAnsi="Trebuchet MS"/>
          <w:sz w:val="21"/>
          <w:szCs w:val="21"/>
        </w:rPr>
        <w:t>orkers</w:t>
      </w:r>
    </w:p>
    <w:p w:rsidR="00D23900" w:rsidRDefault="00EF6E75" w:rsidP="00D23900">
      <w:pPr>
        <w:pStyle w:val="BodyText"/>
        <w:tabs>
          <w:tab w:val="left" w:pos="567"/>
        </w:tabs>
        <w:spacing w:after="120"/>
        <w:ind w:left="0"/>
        <w:jc w:val="both"/>
        <w:rPr>
          <w:rFonts w:ascii="Trebuchet MS" w:hAnsi="Trebuchet MS"/>
          <w:spacing w:val="-1"/>
          <w:sz w:val="21"/>
          <w:szCs w:val="21"/>
        </w:rPr>
      </w:pPr>
      <w:r>
        <w:rPr>
          <w:rFonts w:ascii="Trebuchet MS" w:hAnsi="Trebuchet MS"/>
          <w:spacing w:val="-1"/>
          <w:sz w:val="21"/>
          <w:szCs w:val="21"/>
        </w:rPr>
        <w:t xml:space="preserve">All Outreach Workers are Graduates and above, and have 4 or more years experience in the Migrant </w:t>
      </w:r>
      <w:proofErr w:type="spellStart"/>
      <w:r>
        <w:rPr>
          <w:rFonts w:ascii="Trebuchet MS" w:hAnsi="Trebuchet MS"/>
          <w:spacing w:val="-1"/>
          <w:sz w:val="21"/>
          <w:szCs w:val="21"/>
        </w:rPr>
        <w:t>Suraksha</w:t>
      </w:r>
      <w:proofErr w:type="spellEnd"/>
      <w:r>
        <w:rPr>
          <w:rFonts w:ascii="Trebuchet MS" w:hAnsi="Trebuchet MS"/>
          <w:spacing w:val="-1"/>
          <w:sz w:val="21"/>
          <w:szCs w:val="21"/>
        </w:rPr>
        <w:t xml:space="preserve"> project. This experience is evident in the </w:t>
      </w:r>
      <w:r w:rsidR="00F77D3B">
        <w:rPr>
          <w:rFonts w:ascii="Trebuchet MS" w:hAnsi="Trebuchet MS"/>
          <w:spacing w:val="-1"/>
          <w:sz w:val="21"/>
          <w:szCs w:val="21"/>
        </w:rPr>
        <w:t>achievement of targets specified in the project, but does not reflect in the documentation of their activities. The ORWs need training in the preparation of specific and target-linked outreach plans.</w:t>
      </w:r>
    </w:p>
    <w:p w:rsidR="00243E9D" w:rsidRPr="00243E9D" w:rsidRDefault="00243E9D" w:rsidP="00D23900">
      <w:pPr>
        <w:pStyle w:val="BodyText"/>
        <w:numPr>
          <w:ilvl w:val="0"/>
          <w:numId w:val="15"/>
        </w:numPr>
        <w:tabs>
          <w:tab w:val="left" w:pos="567"/>
        </w:tabs>
        <w:spacing w:after="120"/>
        <w:ind w:left="0" w:firstLine="0"/>
        <w:rPr>
          <w:rFonts w:ascii="Trebuchet MS" w:hAnsi="Trebuchet MS"/>
          <w:sz w:val="21"/>
          <w:szCs w:val="21"/>
        </w:rPr>
      </w:pPr>
      <w:r w:rsidRPr="00D23900">
        <w:rPr>
          <w:rFonts w:ascii="Trebuchet MS" w:hAnsi="Trebuchet MS"/>
          <w:sz w:val="21"/>
          <w:szCs w:val="21"/>
        </w:rPr>
        <w:t>V</w:t>
      </w:r>
      <w:r w:rsidR="003D4106" w:rsidRPr="00D23900">
        <w:rPr>
          <w:rFonts w:ascii="Trebuchet MS" w:hAnsi="Trebuchet MS"/>
          <w:sz w:val="21"/>
          <w:szCs w:val="21"/>
        </w:rPr>
        <w:t>oluntary Peer Leaders</w:t>
      </w:r>
    </w:p>
    <w:p w:rsidR="00243E9D" w:rsidRDefault="00D23900" w:rsidP="00D23900">
      <w:pPr>
        <w:pStyle w:val="BodyText"/>
        <w:tabs>
          <w:tab w:val="left" w:pos="567"/>
        </w:tabs>
        <w:spacing w:after="120"/>
        <w:ind w:left="0"/>
        <w:jc w:val="both"/>
        <w:rPr>
          <w:rFonts w:ascii="Trebuchet MS" w:hAnsi="Trebuchet MS"/>
          <w:sz w:val="21"/>
          <w:szCs w:val="21"/>
        </w:rPr>
      </w:pPr>
      <w:r>
        <w:rPr>
          <w:rFonts w:ascii="Trebuchet MS" w:hAnsi="Trebuchet MS"/>
          <w:sz w:val="21"/>
          <w:szCs w:val="21"/>
        </w:rPr>
        <w:t>As mentioned before, fund limitation has forced the project to drop its VPLs. The leaders of the migrants in the sites help the ORWs to gather the migrants together for service activities and congregational events.</w:t>
      </w:r>
    </w:p>
    <w:p w:rsidR="00243E9D" w:rsidRPr="00243E9D" w:rsidRDefault="00243E9D" w:rsidP="00B2422D">
      <w:pPr>
        <w:pStyle w:val="BodyText"/>
        <w:numPr>
          <w:ilvl w:val="0"/>
          <w:numId w:val="15"/>
        </w:numPr>
        <w:tabs>
          <w:tab w:val="left" w:pos="567"/>
        </w:tabs>
        <w:spacing w:after="120"/>
        <w:ind w:left="0" w:firstLine="0"/>
        <w:rPr>
          <w:rFonts w:ascii="Trebuchet MS" w:hAnsi="Trebuchet MS"/>
          <w:sz w:val="21"/>
          <w:szCs w:val="21"/>
        </w:rPr>
      </w:pPr>
      <w:r w:rsidRPr="00243E9D">
        <w:rPr>
          <w:rFonts w:ascii="Trebuchet MS" w:hAnsi="Trebuchet MS"/>
          <w:sz w:val="21"/>
          <w:szCs w:val="21"/>
        </w:rPr>
        <w:t>M</w:t>
      </w:r>
      <w:r w:rsidR="00324672">
        <w:rPr>
          <w:rFonts w:ascii="Trebuchet MS" w:hAnsi="Trebuchet MS"/>
          <w:sz w:val="21"/>
          <w:szCs w:val="21"/>
        </w:rPr>
        <w:t xml:space="preserve">onitoring </w:t>
      </w:r>
      <w:r w:rsidRPr="00243E9D">
        <w:rPr>
          <w:rFonts w:ascii="Trebuchet MS" w:hAnsi="Trebuchet MS"/>
          <w:sz w:val="21"/>
          <w:szCs w:val="21"/>
        </w:rPr>
        <w:t>&amp;</w:t>
      </w:r>
      <w:r w:rsidR="00324672">
        <w:rPr>
          <w:rFonts w:ascii="Trebuchet MS" w:hAnsi="Trebuchet MS"/>
          <w:sz w:val="21"/>
          <w:szCs w:val="21"/>
        </w:rPr>
        <w:t xml:space="preserve"> </w:t>
      </w:r>
      <w:r w:rsidRPr="00243E9D">
        <w:rPr>
          <w:rFonts w:ascii="Trebuchet MS" w:hAnsi="Trebuchet MS"/>
          <w:sz w:val="21"/>
          <w:szCs w:val="21"/>
        </w:rPr>
        <w:t>E</w:t>
      </w:r>
      <w:r w:rsidR="00324672">
        <w:rPr>
          <w:rFonts w:ascii="Trebuchet MS" w:hAnsi="Trebuchet MS"/>
          <w:sz w:val="21"/>
          <w:szCs w:val="21"/>
        </w:rPr>
        <w:t>valuation</w:t>
      </w:r>
      <w:r w:rsidRPr="00243E9D">
        <w:rPr>
          <w:rFonts w:ascii="Trebuchet MS" w:hAnsi="Trebuchet MS"/>
          <w:sz w:val="21"/>
          <w:szCs w:val="21"/>
        </w:rPr>
        <w:t xml:space="preserve"> </w:t>
      </w:r>
      <w:r w:rsidR="00324672">
        <w:rPr>
          <w:rFonts w:ascii="Trebuchet MS" w:hAnsi="Trebuchet MS"/>
          <w:sz w:val="21"/>
          <w:szCs w:val="21"/>
        </w:rPr>
        <w:t>O</w:t>
      </w:r>
      <w:r w:rsidRPr="00243E9D">
        <w:rPr>
          <w:rFonts w:ascii="Trebuchet MS" w:hAnsi="Trebuchet MS"/>
          <w:spacing w:val="-1"/>
          <w:sz w:val="21"/>
          <w:szCs w:val="21"/>
        </w:rPr>
        <w:t>fficer</w:t>
      </w:r>
    </w:p>
    <w:p w:rsidR="00243E9D" w:rsidRDefault="00107D89" w:rsidP="00317176">
      <w:pPr>
        <w:pStyle w:val="BodyText"/>
        <w:tabs>
          <w:tab w:val="left" w:pos="567"/>
        </w:tabs>
        <w:spacing w:after="120"/>
        <w:ind w:left="0"/>
        <w:rPr>
          <w:rFonts w:ascii="Trebuchet MS" w:hAnsi="Trebuchet MS"/>
          <w:sz w:val="21"/>
          <w:szCs w:val="21"/>
        </w:rPr>
      </w:pPr>
      <w:r>
        <w:rPr>
          <w:rFonts w:ascii="Trebuchet MS" w:hAnsi="Trebuchet MS"/>
          <w:sz w:val="21"/>
          <w:szCs w:val="21"/>
        </w:rPr>
        <w:t xml:space="preserve">The Monitoring &amp; Evaluation Officer is a post Graduate in Commerce. She has over 4 years experience in the project. She keeps the computer data up to date, and helps the ORWs and </w:t>
      </w:r>
      <w:proofErr w:type="spellStart"/>
      <w:r>
        <w:rPr>
          <w:rFonts w:ascii="Trebuchet MS" w:hAnsi="Trebuchet MS"/>
          <w:sz w:val="21"/>
          <w:szCs w:val="21"/>
        </w:rPr>
        <w:t>Counsellor</w:t>
      </w:r>
      <w:proofErr w:type="spellEnd"/>
      <w:r>
        <w:rPr>
          <w:rFonts w:ascii="Trebuchet MS" w:hAnsi="Trebuchet MS"/>
          <w:sz w:val="21"/>
          <w:szCs w:val="21"/>
        </w:rPr>
        <w:t xml:space="preserve"> by providing analytical information about the gaps in outreach. </w:t>
      </w:r>
      <w:r w:rsidR="00317176">
        <w:rPr>
          <w:rFonts w:ascii="Trebuchet MS" w:hAnsi="Trebuchet MS"/>
          <w:sz w:val="21"/>
          <w:szCs w:val="21"/>
        </w:rPr>
        <w:t>She helps the Project Manager to submit the necessary returns in time.</w:t>
      </w:r>
    </w:p>
    <w:p w:rsidR="00243E9D" w:rsidRPr="00243E9D" w:rsidRDefault="00243E9D" w:rsidP="00DF3622">
      <w:pPr>
        <w:tabs>
          <w:tab w:val="left" w:pos="426"/>
        </w:tabs>
        <w:spacing w:after="120"/>
        <w:rPr>
          <w:rFonts w:ascii="Trebuchet MS" w:eastAsia="Times New Roman" w:hAnsi="Trebuchet MS" w:cs="Times New Roman"/>
          <w:sz w:val="21"/>
          <w:szCs w:val="21"/>
        </w:rPr>
      </w:pPr>
    </w:p>
    <w:p w:rsidR="00243E9D" w:rsidRPr="00243E9D" w:rsidRDefault="00243E9D" w:rsidP="00DF3622">
      <w:pPr>
        <w:pStyle w:val="Heading3"/>
        <w:numPr>
          <w:ilvl w:val="0"/>
          <w:numId w:val="12"/>
        </w:numPr>
        <w:tabs>
          <w:tab w:val="left" w:pos="426"/>
          <w:tab w:val="left" w:pos="1211"/>
        </w:tabs>
        <w:spacing w:after="120"/>
        <w:ind w:left="0" w:firstLine="0"/>
        <w:rPr>
          <w:rFonts w:ascii="Trebuchet MS" w:hAnsi="Trebuchet MS"/>
          <w:b w:val="0"/>
          <w:bCs w:val="0"/>
          <w:sz w:val="21"/>
          <w:szCs w:val="21"/>
        </w:rPr>
      </w:pPr>
      <w:r w:rsidRPr="00243E9D">
        <w:rPr>
          <w:rFonts w:ascii="Trebuchet MS" w:hAnsi="Trebuchet MS"/>
          <w:spacing w:val="-1"/>
          <w:sz w:val="21"/>
          <w:szCs w:val="21"/>
        </w:rPr>
        <w:t>Outreach</w:t>
      </w:r>
      <w:r w:rsidR="008D399D">
        <w:rPr>
          <w:rFonts w:ascii="Trebuchet MS" w:hAnsi="Trebuchet MS"/>
          <w:spacing w:val="-1"/>
          <w:sz w:val="21"/>
          <w:szCs w:val="21"/>
        </w:rPr>
        <w:t xml:space="preserve"> </w:t>
      </w:r>
      <w:r w:rsidRPr="00243E9D">
        <w:rPr>
          <w:rFonts w:ascii="Trebuchet MS" w:hAnsi="Trebuchet MS"/>
          <w:spacing w:val="-1"/>
          <w:sz w:val="21"/>
          <w:szCs w:val="21"/>
        </w:rPr>
        <w:t>activity</w:t>
      </w:r>
    </w:p>
    <w:p w:rsidR="00243E9D" w:rsidRDefault="00F4338A" w:rsidP="00AF5AD3">
      <w:pPr>
        <w:pStyle w:val="BodyText"/>
        <w:tabs>
          <w:tab w:val="left" w:pos="426"/>
        </w:tabs>
        <w:spacing w:after="120"/>
        <w:ind w:left="0"/>
        <w:rPr>
          <w:rFonts w:ascii="Trebuchet MS" w:hAnsi="Trebuchet MS"/>
          <w:sz w:val="21"/>
          <w:szCs w:val="21"/>
        </w:rPr>
      </w:pPr>
      <w:r>
        <w:rPr>
          <w:rFonts w:ascii="Trebuchet MS" w:hAnsi="Trebuchet MS"/>
          <w:sz w:val="21"/>
          <w:szCs w:val="21"/>
        </w:rPr>
        <w:t xml:space="preserve">The health sessions conducted by the ORWs and their personal contact has helped to identify 187 STI cases and get them tested in ICTC. </w:t>
      </w:r>
      <w:proofErr w:type="spellStart"/>
      <w:r w:rsidR="00A439F2">
        <w:rPr>
          <w:rFonts w:ascii="Trebuchet MS" w:hAnsi="Trebuchet MS"/>
          <w:sz w:val="21"/>
          <w:szCs w:val="21"/>
        </w:rPr>
        <w:t>Counselling</w:t>
      </w:r>
      <w:proofErr w:type="spellEnd"/>
      <w:r w:rsidR="00A439F2">
        <w:rPr>
          <w:rFonts w:ascii="Trebuchet MS" w:hAnsi="Trebuchet MS"/>
          <w:sz w:val="21"/>
          <w:szCs w:val="21"/>
        </w:rPr>
        <w:t xml:space="preserve"> is short of target, and the number is to be increase. The outreach sessions are planned with the </w:t>
      </w:r>
      <w:r w:rsidR="00E62B41">
        <w:rPr>
          <w:rFonts w:ascii="Trebuchet MS" w:hAnsi="Trebuchet MS"/>
          <w:sz w:val="21"/>
          <w:szCs w:val="21"/>
        </w:rPr>
        <w:t>acquiescence of the stakeholders at times and locations convenient to the target group and the stakeholders.</w:t>
      </w:r>
    </w:p>
    <w:p w:rsidR="00AF5AD3" w:rsidRPr="00243E9D" w:rsidRDefault="00AF5AD3" w:rsidP="00AF5AD3">
      <w:pPr>
        <w:pStyle w:val="BodyText"/>
        <w:tabs>
          <w:tab w:val="left" w:pos="426"/>
        </w:tabs>
        <w:spacing w:after="120"/>
        <w:ind w:left="0"/>
        <w:rPr>
          <w:rFonts w:ascii="Trebuchet MS" w:hAnsi="Trebuchet MS" w:cs="Times New Roman"/>
          <w:sz w:val="21"/>
          <w:szCs w:val="21"/>
        </w:rPr>
      </w:pPr>
    </w:p>
    <w:p w:rsidR="00243E9D" w:rsidRPr="00243E9D" w:rsidRDefault="00243E9D" w:rsidP="00DF3622">
      <w:pPr>
        <w:pStyle w:val="Heading3"/>
        <w:numPr>
          <w:ilvl w:val="0"/>
          <w:numId w:val="12"/>
        </w:numPr>
        <w:tabs>
          <w:tab w:val="left" w:pos="426"/>
          <w:tab w:val="left" w:pos="1118"/>
        </w:tabs>
        <w:spacing w:after="120"/>
        <w:ind w:left="0" w:firstLine="0"/>
        <w:rPr>
          <w:rFonts w:ascii="Trebuchet MS" w:hAnsi="Trebuchet MS"/>
          <w:b w:val="0"/>
          <w:bCs w:val="0"/>
          <w:sz w:val="21"/>
          <w:szCs w:val="21"/>
        </w:rPr>
      </w:pPr>
      <w:r w:rsidRPr="00243E9D">
        <w:rPr>
          <w:rFonts w:ascii="Trebuchet MS" w:hAnsi="Trebuchet MS"/>
          <w:spacing w:val="-1"/>
          <w:sz w:val="21"/>
          <w:szCs w:val="21"/>
        </w:rPr>
        <w:lastRenderedPageBreak/>
        <w:t>Services</w:t>
      </w:r>
    </w:p>
    <w:p w:rsidR="00243E9D" w:rsidRPr="00243E9D" w:rsidRDefault="00AF5AD3" w:rsidP="000F1B04">
      <w:pPr>
        <w:pStyle w:val="BodyText"/>
        <w:tabs>
          <w:tab w:val="left" w:pos="426"/>
        </w:tabs>
        <w:spacing w:after="120"/>
        <w:ind w:left="0"/>
        <w:rPr>
          <w:rFonts w:ascii="Trebuchet MS" w:hAnsi="Trebuchet MS"/>
          <w:sz w:val="21"/>
          <w:szCs w:val="21"/>
        </w:rPr>
      </w:pPr>
      <w:r>
        <w:rPr>
          <w:rFonts w:ascii="Trebuchet MS" w:hAnsi="Trebuchet MS"/>
          <w:sz w:val="21"/>
          <w:szCs w:val="21"/>
        </w:rPr>
        <w:t xml:space="preserve">Overall service uptake is satisfactory. The JKS project has identified more HIV+ cases than other </w:t>
      </w:r>
      <w:r w:rsidR="000F1B04">
        <w:rPr>
          <w:rFonts w:ascii="Trebuchet MS" w:hAnsi="Trebuchet MS"/>
          <w:sz w:val="21"/>
          <w:szCs w:val="21"/>
        </w:rPr>
        <w:t xml:space="preserve">Migrant </w:t>
      </w:r>
      <w:proofErr w:type="spellStart"/>
      <w:r>
        <w:rPr>
          <w:rFonts w:ascii="Trebuchet MS" w:hAnsi="Trebuchet MS"/>
          <w:sz w:val="21"/>
          <w:szCs w:val="21"/>
        </w:rPr>
        <w:t>Suraksha</w:t>
      </w:r>
      <w:proofErr w:type="spellEnd"/>
      <w:r>
        <w:rPr>
          <w:rFonts w:ascii="Trebuchet MS" w:hAnsi="Trebuchet MS"/>
          <w:sz w:val="21"/>
          <w:szCs w:val="21"/>
        </w:rPr>
        <w:t xml:space="preserve"> projects in the State.</w:t>
      </w:r>
      <w:r w:rsidR="000F1B04">
        <w:rPr>
          <w:rFonts w:ascii="Trebuchet MS" w:hAnsi="Trebuchet MS"/>
          <w:sz w:val="21"/>
          <w:szCs w:val="21"/>
        </w:rPr>
        <w:t xml:space="preserve"> The doctor offers quality STI service during the health camps and clinic visits. The service delivery is to the satisfaction of the target group members. </w:t>
      </w:r>
      <w:r w:rsidR="00243E9D" w:rsidRPr="00243E9D">
        <w:rPr>
          <w:rFonts w:ascii="Trebuchet MS" w:hAnsi="Trebuchet MS"/>
          <w:sz w:val="21"/>
          <w:szCs w:val="21"/>
        </w:rPr>
        <w:t>Gs,</w:t>
      </w:r>
    </w:p>
    <w:p w:rsidR="00243E9D" w:rsidRPr="00243E9D" w:rsidRDefault="00243E9D" w:rsidP="00DF3622">
      <w:pPr>
        <w:tabs>
          <w:tab w:val="left" w:pos="426"/>
        </w:tabs>
        <w:spacing w:after="120"/>
        <w:rPr>
          <w:rFonts w:ascii="Trebuchet MS" w:eastAsia="Times New Roman" w:hAnsi="Trebuchet MS" w:cs="Times New Roman"/>
          <w:sz w:val="21"/>
          <w:szCs w:val="21"/>
        </w:rPr>
      </w:pPr>
    </w:p>
    <w:p w:rsidR="00243E9D" w:rsidRPr="00243E9D" w:rsidRDefault="00243E9D" w:rsidP="00DF3622">
      <w:pPr>
        <w:pStyle w:val="Heading3"/>
        <w:numPr>
          <w:ilvl w:val="0"/>
          <w:numId w:val="12"/>
        </w:numPr>
        <w:tabs>
          <w:tab w:val="left" w:pos="426"/>
          <w:tab w:val="left" w:pos="1211"/>
        </w:tabs>
        <w:spacing w:after="120"/>
        <w:ind w:left="0" w:firstLine="0"/>
        <w:rPr>
          <w:rFonts w:ascii="Trebuchet MS" w:hAnsi="Trebuchet MS"/>
          <w:b w:val="0"/>
          <w:bCs w:val="0"/>
          <w:sz w:val="21"/>
          <w:szCs w:val="21"/>
        </w:rPr>
      </w:pPr>
      <w:r w:rsidRPr="00243E9D">
        <w:rPr>
          <w:rFonts w:ascii="Trebuchet MS" w:hAnsi="Trebuchet MS"/>
          <w:spacing w:val="-1"/>
          <w:sz w:val="21"/>
          <w:szCs w:val="21"/>
        </w:rPr>
        <w:t>Community</w:t>
      </w:r>
      <w:r w:rsidR="001F2153">
        <w:rPr>
          <w:rFonts w:ascii="Trebuchet MS" w:hAnsi="Trebuchet MS"/>
          <w:spacing w:val="-1"/>
          <w:sz w:val="21"/>
          <w:szCs w:val="21"/>
        </w:rPr>
        <w:t xml:space="preserve"> I</w:t>
      </w:r>
      <w:r w:rsidRPr="00243E9D">
        <w:rPr>
          <w:rFonts w:ascii="Trebuchet MS" w:hAnsi="Trebuchet MS"/>
          <w:spacing w:val="-1"/>
          <w:sz w:val="21"/>
          <w:szCs w:val="21"/>
        </w:rPr>
        <w:t>nvolvement</w:t>
      </w:r>
    </w:p>
    <w:p w:rsidR="00243E9D" w:rsidRDefault="001F2153" w:rsidP="00474502">
      <w:pPr>
        <w:pStyle w:val="BodyText"/>
        <w:tabs>
          <w:tab w:val="left" w:pos="426"/>
        </w:tabs>
        <w:spacing w:after="120"/>
        <w:ind w:left="0"/>
        <w:rPr>
          <w:rFonts w:ascii="Trebuchet MS" w:hAnsi="Trebuchet MS"/>
          <w:sz w:val="21"/>
          <w:szCs w:val="21"/>
        </w:rPr>
      </w:pPr>
      <w:r>
        <w:rPr>
          <w:rFonts w:ascii="Trebuchet MS" w:hAnsi="Trebuchet MS"/>
          <w:sz w:val="21"/>
          <w:szCs w:val="21"/>
        </w:rPr>
        <w:t xml:space="preserve">Community involvement in JKS Migrant </w:t>
      </w:r>
      <w:proofErr w:type="spellStart"/>
      <w:r>
        <w:rPr>
          <w:rFonts w:ascii="Trebuchet MS" w:hAnsi="Trebuchet MS"/>
          <w:sz w:val="21"/>
          <w:szCs w:val="21"/>
        </w:rPr>
        <w:t>Suraksha</w:t>
      </w:r>
      <w:proofErr w:type="spellEnd"/>
      <w:r>
        <w:rPr>
          <w:rFonts w:ascii="Trebuchet MS" w:hAnsi="Trebuchet MS"/>
          <w:sz w:val="21"/>
          <w:szCs w:val="21"/>
        </w:rPr>
        <w:t xml:space="preserve"> is leaves much to desire. The Stakeholders have to be brought into the picture, and ensure more participation by the Migrants</w:t>
      </w:r>
      <w:r w:rsidR="00474502">
        <w:rPr>
          <w:rFonts w:ascii="Trebuchet MS" w:hAnsi="Trebuchet MS"/>
          <w:sz w:val="21"/>
          <w:szCs w:val="21"/>
        </w:rPr>
        <w:t xml:space="preserve"> in the community events.</w:t>
      </w:r>
    </w:p>
    <w:p w:rsidR="00474502" w:rsidRPr="00243E9D" w:rsidRDefault="00474502" w:rsidP="00474502">
      <w:pPr>
        <w:pStyle w:val="BodyText"/>
        <w:tabs>
          <w:tab w:val="left" w:pos="426"/>
        </w:tabs>
        <w:spacing w:after="120"/>
        <w:ind w:left="0"/>
        <w:rPr>
          <w:rFonts w:ascii="Trebuchet MS" w:hAnsi="Trebuchet MS" w:cs="Times New Roman"/>
          <w:sz w:val="21"/>
          <w:szCs w:val="21"/>
        </w:rPr>
      </w:pPr>
    </w:p>
    <w:p w:rsidR="00243E9D" w:rsidRPr="00243E9D" w:rsidRDefault="00243E9D" w:rsidP="00DF3622">
      <w:pPr>
        <w:pStyle w:val="Heading3"/>
        <w:numPr>
          <w:ilvl w:val="0"/>
          <w:numId w:val="12"/>
        </w:numPr>
        <w:tabs>
          <w:tab w:val="left" w:pos="426"/>
          <w:tab w:val="left" w:pos="1305"/>
        </w:tabs>
        <w:spacing w:after="120"/>
        <w:ind w:left="0" w:firstLine="0"/>
        <w:rPr>
          <w:rFonts w:ascii="Trebuchet MS" w:hAnsi="Trebuchet MS"/>
          <w:b w:val="0"/>
          <w:bCs w:val="0"/>
          <w:sz w:val="21"/>
          <w:szCs w:val="21"/>
        </w:rPr>
      </w:pPr>
      <w:r w:rsidRPr="00243E9D">
        <w:rPr>
          <w:rFonts w:ascii="Trebuchet MS" w:hAnsi="Trebuchet MS"/>
          <w:spacing w:val="-1"/>
          <w:sz w:val="21"/>
          <w:szCs w:val="21"/>
        </w:rPr>
        <w:t>Commodities</w:t>
      </w:r>
    </w:p>
    <w:p w:rsidR="00243E9D" w:rsidRPr="00243E9D" w:rsidRDefault="00474502" w:rsidP="00B169FD">
      <w:pPr>
        <w:pStyle w:val="BodyText"/>
        <w:tabs>
          <w:tab w:val="left" w:pos="426"/>
        </w:tabs>
        <w:spacing w:after="120"/>
        <w:ind w:left="0"/>
        <w:rPr>
          <w:rFonts w:ascii="Trebuchet MS" w:hAnsi="Trebuchet MS"/>
          <w:sz w:val="21"/>
          <w:szCs w:val="21"/>
        </w:rPr>
      </w:pPr>
      <w:r>
        <w:rPr>
          <w:rFonts w:ascii="Trebuchet MS" w:hAnsi="Trebuchet MS"/>
          <w:sz w:val="21"/>
          <w:szCs w:val="21"/>
        </w:rPr>
        <w:t xml:space="preserve">Project level planning for condoms is absent in the project. </w:t>
      </w:r>
      <w:r w:rsidR="002E66FD">
        <w:rPr>
          <w:rFonts w:ascii="Trebuchet MS" w:hAnsi="Trebuchet MS"/>
          <w:sz w:val="21"/>
          <w:szCs w:val="21"/>
        </w:rPr>
        <w:t>Condoms are provided through social marketing, and hence the use of condoms by the migrants is based on the assumption that</w:t>
      </w:r>
      <w:r w:rsidR="00B169FD">
        <w:rPr>
          <w:rFonts w:ascii="Trebuchet MS" w:hAnsi="Trebuchet MS"/>
          <w:sz w:val="21"/>
          <w:szCs w:val="21"/>
        </w:rPr>
        <w:t>,</w:t>
      </w:r>
      <w:r w:rsidR="002E66FD">
        <w:rPr>
          <w:rFonts w:ascii="Trebuchet MS" w:hAnsi="Trebuchet MS"/>
          <w:sz w:val="21"/>
          <w:szCs w:val="21"/>
        </w:rPr>
        <w:t xml:space="preserve"> since condoms are available</w:t>
      </w:r>
      <w:r w:rsidR="00B169FD">
        <w:rPr>
          <w:rFonts w:ascii="Trebuchet MS" w:hAnsi="Trebuchet MS"/>
          <w:sz w:val="21"/>
          <w:szCs w:val="21"/>
        </w:rPr>
        <w:t>, it will be used.</w:t>
      </w:r>
    </w:p>
    <w:p w:rsidR="00243E9D" w:rsidRPr="00243E9D" w:rsidRDefault="00243E9D" w:rsidP="00DF3622">
      <w:pPr>
        <w:tabs>
          <w:tab w:val="left" w:pos="426"/>
        </w:tabs>
        <w:spacing w:after="120"/>
        <w:rPr>
          <w:rFonts w:ascii="Trebuchet MS" w:eastAsia="Times New Roman" w:hAnsi="Trebuchet MS" w:cs="Times New Roman"/>
          <w:sz w:val="21"/>
          <w:szCs w:val="21"/>
        </w:rPr>
      </w:pPr>
    </w:p>
    <w:p w:rsidR="00243E9D" w:rsidRPr="00243E9D" w:rsidRDefault="00243E9D" w:rsidP="00DF3622">
      <w:pPr>
        <w:pStyle w:val="Heading3"/>
        <w:numPr>
          <w:ilvl w:val="0"/>
          <w:numId w:val="12"/>
        </w:numPr>
        <w:tabs>
          <w:tab w:val="left" w:pos="426"/>
          <w:tab w:val="left" w:pos="1398"/>
        </w:tabs>
        <w:spacing w:after="120"/>
        <w:ind w:left="0" w:firstLine="0"/>
        <w:rPr>
          <w:rFonts w:ascii="Trebuchet MS" w:hAnsi="Trebuchet MS"/>
          <w:b w:val="0"/>
          <w:bCs w:val="0"/>
          <w:sz w:val="21"/>
          <w:szCs w:val="21"/>
        </w:rPr>
      </w:pPr>
      <w:r w:rsidRPr="00243E9D">
        <w:rPr>
          <w:rFonts w:ascii="Trebuchet MS" w:hAnsi="Trebuchet MS"/>
          <w:spacing w:val="-1"/>
          <w:sz w:val="21"/>
          <w:szCs w:val="21"/>
        </w:rPr>
        <w:t>Enabling</w:t>
      </w:r>
      <w:r w:rsidR="00710D13">
        <w:rPr>
          <w:rFonts w:ascii="Trebuchet MS" w:hAnsi="Trebuchet MS"/>
          <w:spacing w:val="-1"/>
          <w:sz w:val="21"/>
          <w:szCs w:val="21"/>
        </w:rPr>
        <w:t xml:space="preserve"> E</w:t>
      </w:r>
      <w:r w:rsidRPr="00243E9D">
        <w:rPr>
          <w:rFonts w:ascii="Trebuchet MS" w:hAnsi="Trebuchet MS"/>
          <w:spacing w:val="-1"/>
          <w:sz w:val="21"/>
          <w:szCs w:val="21"/>
        </w:rPr>
        <w:t>nvironment</w:t>
      </w:r>
    </w:p>
    <w:p w:rsidR="00243E9D" w:rsidRPr="00A317FD" w:rsidRDefault="00B169FD" w:rsidP="0085372C">
      <w:pPr>
        <w:pStyle w:val="BodyText"/>
        <w:tabs>
          <w:tab w:val="left" w:pos="426"/>
        </w:tabs>
        <w:spacing w:after="120"/>
        <w:ind w:left="0"/>
        <w:rPr>
          <w:rFonts w:ascii="Trebuchet MS" w:hAnsi="Trebuchet MS" w:cs="Times New Roman"/>
          <w:b/>
          <w:bCs/>
          <w:sz w:val="21"/>
          <w:szCs w:val="21"/>
        </w:rPr>
      </w:pPr>
      <w:r w:rsidRPr="00B169FD">
        <w:rPr>
          <w:rFonts w:ascii="Trebuchet MS" w:hAnsi="Trebuchet MS"/>
          <w:sz w:val="21"/>
          <w:szCs w:val="21"/>
        </w:rPr>
        <w:t>The project</w:t>
      </w:r>
      <w:r>
        <w:rPr>
          <w:rFonts w:ascii="Trebuchet MS" w:hAnsi="Trebuchet MS"/>
          <w:sz w:val="21"/>
          <w:szCs w:val="21"/>
        </w:rPr>
        <w:t xml:space="preserve"> does not have a systematic plan for advocacy based on Power Analysis. Advocacy moves are made in ad-hoc manner. The Project has to take</w:t>
      </w:r>
      <w:r w:rsidR="00C052E7">
        <w:rPr>
          <w:rFonts w:ascii="Trebuchet MS" w:hAnsi="Trebuchet MS"/>
          <w:sz w:val="21"/>
          <w:szCs w:val="21"/>
        </w:rPr>
        <w:t xml:space="preserve"> steps to form Project Management Committee with the Stakeholders as members.</w:t>
      </w:r>
    </w:p>
    <w:p w:rsidR="00CE4B97" w:rsidRPr="00243E9D" w:rsidRDefault="00CE4B97" w:rsidP="00DF3622">
      <w:pPr>
        <w:tabs>
          <w:tab w:val="left" w:pos="426"/>
        </w:tabs>
        <w:spacing w:after="120"/>
        <w:rPr>
          <w:rFonts w:ascii="Trebuchet MS" w:hAnsi="Trebuchet MS"/>
          <w:sz w:val="21"/>
          <w:szCs w:val="21"/>
        </w:rPr>
      </w:pPr>
    </w:p>
    <w:sectPr w:rsidR="00CE4B97" w:rsidRPr="00243E9D" w:rsidSect="00243E9D">
      <w:pgSz w:w="12240" w:h="15840"/>
      <w:pgMar w:top="1701" w:right="1701" w:bottom="1701" w:left="1701"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576B3"/>
    <w:multiLevelType w:val="hybridMultilevel"/>
    <w:tmpl w:val="E3B8A478"/>
    <w:lvl w:ilvl="0" w:tplc="B2923DE4">
      <w:start w:val="1"/>
      <w:numFmt w:val="decimal"/>
      <w:lvlText w:val="%1."/>
      <w:lvlJc w:val="center"/>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FAD0B7C"/>
    <w:multiLevelType w:val="hybridMultilevel"/>
    <w:tmpl w:val="A2D42AD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5B67856"/>
    <w:multiLevelType w:val="hybridMultilevel"/>
    <w:tmpl w:val="9C340558"/>
    <w:lvl w:ilvl="0" w:tplc="6D2C963E">
      <w:start w:val="1"/>
      <w:numFmt w:val="upperRoman"/>
      <w:lvlText w:val="%1."/>
      <w:lvlJc w:val="left"/>
      <w:pPr>
        <w:ind w:left="464" w:hanging="214"/>
        <w:jc w:val="right"/>
      </w:pPr>
      <w:rPr>
        <w:rFonts w:ascii="Times New Roman" w:eastAsia="Times New Roman" w:hAnsi="Times New Roman" w:hint="default"/>
        <w:b/>
        <w:bCs/>
        <w:sz w:val="24"/>
        <w:szCs w:val="24"/>
      </w:rPr>
    </w:lvl>
    <w:lvl w:ilvl="1" w:tplc="5792F2E4">
      <w:start w:val="1"/>
      <w:numFmt w:val="decimal"/>
      <w:lvlText w:val="%2."/>
      <w:lvlJc w:val="left"/>
      <w:pPr>
        <w:ind w:left="824" w:hanging="361"/>
      </w:pPr>
      <w:rPr>
        <w:rFonts w:ascii="Times New Roman" w:eastAsia="Times New Roman" w:hAnsi="Times New Roman" w:hint="default"/>
        <w:sz w:val="24"/>
        <w:szCs w:val="24"/>
      </w:rPr>
    </w:lvl>
    <w:lvl w:ilvl="2" w:tplc="A6F24432">
      <w:start w:val="1"/>
      <w:numFmt w:val="bullet"/>
      <w:lvlText w:val="•"/>
      <w:lvlJc w:val="left"/>
      <w:pPr>
        <w:ind w:left="1904" w:hanging="361"/>
      </w:pPr>
      <w:rPr>
        <w:rFonts w:hint="default"/>
      </w:rPr>
    </w:lvl>
    <w:lvl w:ilvl="3" w:tplc="7F08E49E">
      <w:start w:val="1"/>
      <w:numFmt w:val="bullet"/>
      <w:lvlText w:val="•"/>
      <w:lvlJc w:val="left"/>
      <w:pPr>
        <w:ind w:left="2984" w:hanging="361"/>
      </w:pPr>
      <w:rPr>
        <w:rFonts w:hint="default"/>
      </w:rPr>
    </w:lvl>
    <w:lvl w:ilvl="4" w:tplc="264A3844">
      <w:start w:val="1"/>
      <w:numFmt w:val="bullet"/>
      <w:lvlText w:val="•"/>
      <w:lvlJc w:val="left"/>
      <w:pPr>
        <w:ind w:left="4065" w:hanging="361"/>
      </w:pPr>
      <w:rPr>
        <w:rFonts w:hint="default"/>
      </w:rPr>
    </w:lvl>
    <w:lvl w:ilvl="5" w:tplc="F79482FE">
      <w:start w:val="1"/>
      <w:numFmt w:val="bullet"/>
      <w:lvlText w:val="•"/>
      <w:lvlJc w:val="left"/>
      <w:pPr>
        <w:ind w:left="5145" w:hanging="361"/>
      </w:pPr>
      <w:rPr>
        <w:rFonts w:hint="default"/>
      </w:rPr>
    </w:lvl>
    <w:lvl w:ilvl="6" w:tplc="DAB4AC4C">
      <w:start w:val="1"/>
      <w:numFmt w:val="bullet"/>
      <w:lvlText w:val="•"/>
      <w:lvlJc w:val="left"/>
      <w:pPr>
        <w:ind w:left="6225" w:hanging="361"/>
      </w:pPr>
      <w:rPr>
        <w:rFonts w:hint="default"/>
      </w:rPr>
    </w:lvl>
    <w:lvl w:ilvl="7" w:tplc="73784360">
      <w:start w:val="1"/>
      <w:numFmt w:val="bullet"/>
      <w:lvlText w:val="•"/>
      <w:lvlJc w:val="left"/>
      <w:pPr>
        <w:ind w:left="7305" w:hanging="361"/>
      </w:pPr>
      <w:rPr>
        <w:rFonts w:hint="default"/>
      </w:rPr>
    </w:lvl>
    <w:lvl w:ilvl="8" w:tplc="50DEEC18">
      <w:start w:val="1"/>
      <w:numFmt w:val="bullet"/>
      <w:lvlText w:val="•"/>
      <w:lvlJc w:val="left"/>
      <w:pPr>
        <w:ind w:left="8385" w:hanging="361"/>
      </w:pPr>
      <w:rPr>
        <w:rFonts w:hint="default"/>
      </w:rPr>
    </w:lvl>
  </w:abstractNum>
  <w:abstractNum w:abstractNumId="3">
    <w:nsid w:val="3C7C2E98"/>
    <w:multiLevelType w:val="hybridMultilevel"/>
    <w:tmpl w:val="90384234"/>
    <w:lvl w:ilvl="0" w:tplc="51384FC4">
      <w:start w:val="1"/>
      <w:numFmt w:val="decimal"/>
      <w:lvlText w:val="%1."/>
      <w:lvlJc w:val="left"/>
      <w:pPr>
        <w:ind w:left="464" w:hanging="361"/>
      </w:pPr>
      <w:rPr>
        <w:rFonts w:ascii="Times New Roman" w:eastAsia="Times New Roman" w:hAnsi="Times New Roman" w:hint="default"/>
        <w:sz w:val="24"/>
        <w:szCs w:val="24"/>
      </w:rPr>
    </w:lvl>
    <w:lvl w:ilvl="1" w:tplc="7C22A9B8">
      <w:start w:val="1"/>
      <w:numFmt w:val="bullet"/>
      <w:lvlText w:val="•"/>
      <w:lvlJc w:val="left"/>
      <w:pPr>
        <w:ind w:left="1434" w:hanging="361"/>
      </w:pPr>
      <w:rPr>
        <w:rFonts w:hint="default"/>
      </w:rPr>
    </w:lvl>
    <w:lvl w:ilvl="2" w:tplc="6D5E3A9A">
      <w:start w:val="1"/>
      <w:numFmt w:val="bullet"/>
      <w:lvlText w:val="•"/>
      <w:lvlJc w:val="left"/>
      <w:pPr>
        <w:ind w:left="2404" w:hanging="361"/>
      </w:pPr>
      <w:rPr>
        <w:rFonts w:hint="default"/>
      </w:rPr>
    </w:lvl>
    <w:lvl w:ilvl="3" w:tplc="AD948248">
      <w:start w:val="1"/>
      <w:numFmt w:val="bullet"/>
      <w:lvlText w:val="•"/>
      <w:lvlJc w:val="left"/>
      <w:pPr>
        <w:ind w:left="3375" w:hanging="361"/>
      </w:pPr>
      <w:rPr>
        <w:rFonts w:hint="default"/>
      </w:rPr>
    </w:lvl>
    <w:lvl w:ilvl="4" w:tplc="9F120BA8">
      <w:start w:val="1"/>
      <w:numFmt w:val="bullet"/>
      <w:lvlText w:val="•"/>
      <w:lvlJc w:val="left"/>
      <w:pPr>
        <w:ind w:left="4345" w:hanging="361"/>
      </w:pPr>
      <w:rPr>
        <w:rFonts w:hint="default"/>
      </w:rPr>
    </w:lvl>
    <w:lvl w:ilvl="5" w:tplc="988CB812">
      <w:start w:val="1"/>
      <w:numFmt w:val="bullet"/>
      <w:lvlText w:val="•"/>
      <w:lvlJc w:val="left"/>
      <w:pPr>
        <w:ind w:left="5315" w:hanging="361"/>
      </w:pPr>
      <w:rPr>
        <w:rFonts w:hint="default"/>
      </w:rPr>
    </w:lvl>
    <w:lvl w:ilvl="6" w:tplc="35B24474">
      <w:start w:val="1"/>
      <w:numFmt w:val="bullet"/>
      <w:lvlText w:val="•"/>
      <w:lvlJc w:val="left"/>
      <w:pPr>
        <w:ind w:left="6285" w:hanging="361"/>
      </w:pPr>
      <w:rPr>
        <w:rFonts w:hint="default"/>
      </w:rPr>
    </w:lvl>
    <w:lvl w:ilvl="7" w:tplc="6276D8FE">
      <w:start w:val="1"/>
      <w:numFmt w:val="bullet"/>
      <w:lvlText w:val="•"/>
      <w:lvlJc w:val="left"/>
      <w:pPr>
        <w:ind w:left="7255" w:hanging="361"/>
      </w:pPr>
      <w:rPr>
        <w:rFonts w:hint="default"/>
      </w:rPr>
    </w:lvl>
    <w:lvl w:ilvl="8" w:tplc="39A843E6">
      <w:start w:val="1"/>
      <w:numFmt w:val="bullet"/>
      <w:lvlText w:val="•"/>
      <w:lvlJc w:val="left"/>
      <w:pPr>
        <w:ind w:left="8226" w:hanging="361"/>
      </w:pPr>
      <w:rPr>
        <w:rFonts w:hint="default"/>
      </w:rPr>
    </w:lvl>
  </w:abstractNum>
  <w:abstractNum w:abstractNumId="4">
    <w:nsid w:val="3EF32B56"/>
    <w:multiLevelType w:val="hybridMultilevel"/>
    <w:tmpl w:val="6268989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10777B2"/>
    <w:multiLevelType w:val="hybridMultilevel"/>
    <w:tmpl w:val="95485D2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2822BC1"/>
    <w:multiLevelType w:val="hybridMultilevel"/>
    <w:tmpl w:val="76F06B6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3432652"/>
    <w:multiLevelType w:val="hybridMultilevel"/>
    <w:tmpl w:val="BF6C15D8"/>
    <w:lvl w:ilvl="0" w:tplc="47AE42CC">
      <w:start w:val="1"/>
      <w:numFmt w:val="decimal"/>
      <w:lvlText w:val="%1."/>
      <w:lvlJc w:val="left"/>
      <w:pPr>
        <w:ind w:left="464" w:hanging="361"/>
      </w:pPr>
      <w:rPr>
        <w:rFonts w:ascii="Times New Roman" w:eastAsia="Times New Roman" w:hAnsi="Times New Roman" w:hint="default"/>
        <w:sz w:val="24"/>
        <w:szCs w:val="24"/>
      </w:rPr>
    </w:lvl>
    <w:lvl w:ilvl="1" w:tplc="DBE8DEBC">
      <w:start w:val="1"/>
      <w:numFmt w:val="bullet"/>
      <w:lvlText w:val="•"/>
      <w:lvlJc w:val="left"/>
      <w:pPr>
        <w:ind w:left="1434" w:hanging="361"/>
      </w:pPr>
      <w:rPr>
        <w:rFonts w:hint="default"/>
      </w:rPr>
    </w:lvl>
    <w:lvl w:ilvl="2" w:tplc="69C4DAD2">
      <w:start w:val="1"/>
      <w:numFmt w:val="bullet"/>
      <w:lvlText w:val="•"/>
      <w:lvlJc w:val="left"/>
      <w:pPr>
        <w:ind w:left="2404" w:hanging="361"/>
      </w:pPr>
      <w:rPr>
        <w:rFonts w:hint="default"/>
      </w:rPr>
    </w:lvl>
    <w:lvl w:ilvl="3" w:tplc="6AA01E72">
      <w:start w:val="1"/>
      <w:numFmt w:val="bullet"/>
      <w:lvlText w:val="•"/>
      <w:lvlJc w:val="left"/>
      <w:pPr>
        <w:ind w:left="3375" w:hanging="361"/>
      </w:pPr>
      <w:rPr>
        <w:rFonts w:hint="default"/>
      </w:rPr>
    </w:lvl>
    <w:lvl w:ilvl="4" w:tplc="5B289ED8">
      <w:start w:val="1"/>
      <w:numFmt w:val="bullet"/>
      <w:lvlText w:val="•"/>
      <w:lvlJc w:val="left"/>
      <w:pPr>
        <w:ind w:left="4345" w:hanging="361"/>
      </w:pPr>
      <w:rPr>
        <w:rFonts w:hint="default"/>
      </w:rPr>
    </w:lvl>
    <w:lvl w:ilvl="5" w:tplc="2AFA044C">
      <w:start w:val="1"/>
      <w:numFmt w:val="bullet"/>
      <w:lvlText w:val="•"/>
      <w:lvlJc w:val="left"/>
      <w:pPr>
        <w:ind w:left="5315" w:hanging="361"/>
      </w:pPr>
      <w:rPr>
        <w:rFonts w:hint="default"/>
      </w:rPr>
    </w:lvl>
    <w:lvl w:ilvl="6" w:tplc="2020BE86">
      <w:start w:val="1"/>
      <w:numFmt w:val="bullet"/>
      <w:lvlText w:val="•"/>
      <w:lvlJc w:val="left"/>
      <w:pPr>
        <w:ind w:left="6285" w:hanging="361"/>
      </w:pPr>
      <w:rPr>
        <w:rFonts w:hint="default"/>
      </w:rPr>
    </w:lvl>
    <w:lvl w:ilvl="7" w:tplc="974842AC">
      <w:start w:val="1"/>
      <w:numFmt w:val="bullet"/>
      <w:lvlText w:val="•"/>
      <w:lvlJc w:val="left"/>
      <w:pPr>
        <w:ind w:left="7255" w:hanging="361"/>
      </w:pPr>
      <w:rPr>
        <w:rFonts w:hint="default"/>
      </w:rPr>
    </w:lvl>
    <w:lvl w:ilvl="8" w:tplc="15A26DB0">
      <w:start w:val="1"/>
      <w:numFmt w:val="bullet"/>
      <w:lvlText w:val="•"/>
      <w:lvlJc w:val="left"/>
      <w:pPr>
        <w:ind w:left="8226" w:hanging="361"/>
      </w:pPr>
      <w:rPr>
        <w:rFonts w:hint="default"/>
      </w:rPr>
    </w:lvl>
  </w:abstractNum>
  <w:abstractNum w:abstractNumId="8">
    <w:nsid w:val="51C835BA"/>
    <w:multiLevelType w:val="hybridMultilevel"/>
    <w:tmpl w:val="B00E8442"/>
    <w:lvl w:ilvl="0" w:tplc="47504EC4">
      <w:start w:val="1"/>
      <w:numFmt w:val="decimal"/>
      <w:lvlText w:val="%1."/>
      <w:lvlJc w:val="left"/>
      <w:pPr>
        <w:ind w:left="464" w:hanging="361"/>
      </w:pPr>
      <w:rPr>
        <w:rFonts w:ascii="Times New Roman" w:eastAsia="Times New Roman" w:hAnsi="Times New Roman" w:hint="default"/>
        <w:sz w:val="24"/>
        <w:szCs w:val="24"/>
      </w:rPr>
    </w:lvl>
    <w:lvl w:ilvl="1" w:tplc="3A8C7B76">
      <w:start w:val="1"/>
      <w:numFmt w:val="bullet"/>
      <w:lvlText w:val="•"/>
      <w:lvlJc w:val="left"/>
      <w:pPr>
        <w:ind w:left="1434" w:hanging="361"/>
      </w:pPr>
      <w:rPr>
        <w:rFonts w:hint="default"/>
      </w:rPr>
    </w:lvl>
    <w:lvl w:ilvl="2" w:tplc="EFBCC72E">
      <w:start w:val="1"/>
      <w:numFmt w:val="bullet"/>
      <w:lvlText w:val="•"/>
      <w:lvlJc w:val="left"/>
      <w:pPr>
        <w:ind w:left="2404" w:hanging="361"/>
      </w:pPr>
      <w:rPr>
        <w:rFonts w:hint="default"/>
      </w:rPr>
    </w:lvl>
    <w:lvl w:ilvl="3" w:tplc="BF5EFDF2">
      <w:start w:val="1"/>
      <w:numFmt w:val="bullet"/>
      <w:lvlText w:val="•"/>
      <w:lvlJc w:val="left"/>
      <w:pPr>
        <w:ind w:left="3375" w:hanging="361"/>
      </w:pPr>
      <w:rPr>
        <w:rFonts w:hint="default"/>
      </w:rPr>
    </w:lvl>
    <w:lvl w:ilvl="4" w:tplc="E9E4660C">
      <w:start w:val="1"/>
      <w:numFmt w:val="bullet"/>
      <w:lvlText w:val="•"/>
      <w:lvlJc w:val="left"/>
      <w:pPr>
        <w:ind w:left="4345" w:hanging="361"/>
      </w:pPr>
      <w:rPr>
        <w:rFonts w:hint="default"/>
      </w:rPr>
    </w:lvl>
    <w:lvl w:ilvl="5" w:tplc="3FDA078C">
      <w:start w:val="1"/>
      <w:numFmt w:val="bullet"/>
      <w:lvlText w:val="•"/>
      <w:lvlJc w:val="left"/>
      <w:pPr>
        <w:ind w:left="5315" w:hanging="361"/>
      </w:pPr>
      <w:rPr>
        <w:rFonts w:hint="default"/>
      </w:rPr>
    </w:lvl>
    <w:lvl w:ilvl="6" w:tplc="05CA9614">
      <w:start w:val="1"/>
      <w:numFmt w:val="bullet"/>
      <w:lvlText w:val="•"/>
      <w:lvlJc w:val="left"/>
      <w:pPr>
        <w:ind w:left="6285" w:hanging="361"/>
      </w:pPr>
      <w:rPr>
        <w:rFonts w:hint="default"/>
      </w:rPr>
    </w:lvl>
    <w:lvl w:ilvl="7" w:tplc="F0DA82BE">
      <w:start w:val="1"/>
      <w:numFmt w:val="bullet"/>
      <w:lvlText w:val="•"/>
      <w:lvlJc w:val="left"/>
      <w:pPr>
        <w:ind w:left="7255" w:hanging="361"/>
      </w:pPr>
      <w:rPr>
        <w:rFonts w:hint="default"/>
      </w:rPr>
    </w:lvl>
    <w:lvl w:ilvl="8" w:tplc="27D8E7C8">
      <w:start w:val="1"/>
      <w:numFmt w:val="bullet"/>
      <w:lvlText w:val="•"/>
      <w:lvlJc w:val="left"/>
      <w:pPr>
        <w:ind w:left="8226" w:hanging="361"/>
      </w:pPr>
      <w:rPr>
        <w:rFonts w:hint="default"/>
      </w:rPr>
    </w:lvl>
  </w:abstractNum>
  <w:abstractNum w:abstractNumId="9">
    <w:nsid w:val="619A2503"/>
    <w:multiLevelType w:val="hybridMultilevel"/>
    <w:tmpl w:val="39D408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1E4364B"/>
    <w:multiLevelType w:val="hybridMultilevel"/>
    <w:tmpl w:val="490A86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5540AE9"/>
    <w:multiLevelType w:val="hybridMultilevel"/>
    <w:tmpl w:val="A184B940"/>
    <w:lvl w:ilvl="0" w:tplc="3FCCCE42">
      <w:start w:val="9"/>
      <w:numFmt w:val="upperRoman"/>
      <w:lvlText w:val="%1."/>
      <w:lvlJc w:val="left"/>
      <w:pPr>
        <w:ind w:left="824" w:hanging="387"/>
      </w:pPr>
      <w:rPr>
        <w:rFonts w:ascii="Times New Roman" w:eastAsia="Times New Roman" w:hAnsi="Times New Roman" w:hint="default"/>
        <w:b/>
        <w:bCs/>
        <w:sz w:val="24"/>
        <w:szCs w:val="24"/>
      </w:rPr>
    </w:lvl>
    <w:lvl w:ilvl="1" w:tplc="32EAB7A2">
      <w:start w:val="1"/>
      <w:numFmt w:val="bullet"/>
      <w:lvlText w:val="•"/>
      <w:lvlJc w:val="left"/>
      <w:pPr>
        <w:ind w:left="1796" w:hanging="387"/>
      </w:pPr>
      <w:rPr>
        <w:rFonts w:hint="default"/>
      </w:rPr>
    </w:lvl>
    <w:lvl w:ilvl="2" w:tplc="3BF47AAA">
      <w:start w:val="1"/>
      <w:numFmt w:val="bullet"/>
      <w:lvlText w:val="•"/>
      <w:lvlJc w:val="left"/>
      <w:pPr>
        <w:ind w:left="2768" w:hanging="387"/>
      </w:pPr>
      <w:rPr>
        <w:rFonts w:hint="default"/>
      </w:rPr>
    </w:lvl>
    <w:lvl w:ilvl="3" w:tplc="2826C7CE">
      <w:start w:val="1"/>
      <w:numFmt w:val="bullet"/>
      <w:lvlText w:val="•"/>
      <w:lvlJc w:val="left"/>
      <w:pPr>
        <w:ind w:left="3741" w:hanging="387"/>
      </w:pPr>
      <w:rPr>
        <w:rFonts w:hint="default"/>
      </w:rPr>
    </w:lvl>
    <w:lvl w:ilvl="4" w:tplc="9BF6AC70">
      <w:start w:val="1"/>
      <w:numFmt w:val="bullet"/>
      <w:lvlText w:val="•"/>
      <w:lvlJc w:val="left"/>
      <w:pPr>
        <w:ind w:left="4713" w:hanging="387"/>
      </w:pPr>
      <w:rPr>
        <w:rFonts w:hint="default"/>
      </w:rPr>
    </w:lvl>
    <w:lvl w:ilvl="5" w:tplc="D13A4C96">
      <w:start w:val="1"/>
      <w:numFmt w:val="bullet"/>
      <w:lvlText w:val="•"/>
      <w:lvlJc w:val="left"/>
      <w:pPr>
        <w:ind w:left="5685" w:hanging="387"/>
      </w:pPr>
      <w:rPr>
        <w:rFonts w:hint="default"/>
      </w:rPr>
    </w:lvl>
    <w:lvl w:ilvl="6" w:tplc="ABDC9FCA">
      <w:start w:val="1"/>
      <w:numFmt w:val="bullet"/>
      <w:lvlText w:val="•"/>
      <w:lvlJc w:val="left"/>
      <w:pPr>
        <w:ind w:left="6657" w:hanging="387"/>
      </w:pPr>
      <w:rPr>
        <w:rFonts w:hint="default"/>
      </w:rPr>
    </w:lvl>
    <w:lvl w:ilvl="7" w:tplc="AECC4C38">
      <w:start w:val="1"/>
      <w:numFmt w:val="bullet"/>
      <w:lvlText w:val="•"/>
      <w:lvlJc w:val="left"/>
      <w:pPr>
        <w:ind w:left="7629" w:hanging="387"/>
      </w:pPr>
      <w:rPr>
        <w:rFonts w:hint="default"/>
      </w:rPr>
    </w:lvl>
    <w:lvl w:ilvl="8" w:tplc="9272BD76">
      <w:start w:val="1"/>
      <w:numFmt w:val="bullet"/>
      <w:lvlText w:val="•"/>
      <w:lvlJc w:val="left"/>
      <w:pPr>
        <w:ind w:left="8602" w:hanging="387"/>
      </w:pPr>
      <w:rPr>
        <w:rFonts w:hint="default"/>
      </w:rPr>
    </w:lvl>
  </w:abstractNum>
  <w:abstractNum w:abstractNumId="12">
    <w:nsid w:val="6B903D54"/>
    <w:multiLevelType w:val="hybridMultilevel"/>
    <w:tmpl w:val="0420A162"/>
    <w:lvl w:ilvl="0" w:tplc="DCD68A6A">
      <w:start w:val="1"/>
      <w:numFmt w:val="decimal"/>
      <w:lvlText w:val="%1."/>
      <w:lvlJc w:val="left"/>
      <w:pPr>
        <w:ind w:left="464" w:hanging="361"/>
      </w:pPr>
      <w:rPr>
        <w:rFonts w:ascii="Times New Roman" w:eastAsia="Times New Roman" w:hAnsi="Times New Roman" w:hint="default"/>
        <w:sz w:val="24"/>
        <w:szCs w:val="24"/>
      </w:rPr>
    </w:lvl>
    <w:lvl w:ilvl="1" w:tplc="AF4098BE">
      <w:start w:val="1"/>
      <w:numFmt w:val="decimal"/>
      <w:lvlText w:val="%2."/>
      <w:lvlJc w:val="left"/>
      <w:pPr>
        <w:ind w:left="824" w:hanging="361"/>
      </w:pPr>
      <w:rPr>
        <w:rFonts w:ascii="Times New Roman" w:eastAsia="Times New Roman" w:hAnsi="Times New Roman" w:hint="default"/>
        <w:sz w:val="24"/>
        <w:szCs w:val="24"/>
      </w:rPr>
    </w:lvl>
    <w:lvl w:ilvl="2" w:tplc="45CE68F8">
      <w:start w:val="1"/>
      <w:numFmt w:val="bullet"/>
      <w:lvlText w:val="•"/>
      <w:lvlJc w:val="left"/>
      <w:pPr>
        <w:ind w:left="1862" w:hanging="361"/>
      </w:pPr>
      <w:rPr>
        <w:rFonts w:hint="default"/>
      </w:rPr>
    </w:lvl>
    <w:lvl w:ilvl="3" w:tplc="4FE8FE4A">
      <w:start w:val="1"/>
      <w:numFmt w:val="bullet"/>
      <w:lvlText w:val="•"/>
      <w:lvlJc w:val="left"/>
      <w:pPr>
        <w:ind w:left="2900" w:hanging="361"/>
      </w:pPr>
      <w:rPr>
        <w:rFonts w:hint="default"/>
      </w:rPr>
    </w:lvl>
    <w:lvl w:ilvl="4" w:tplc="E430AEE2">
      <w:start w:val="1"/>
      <w:numFmt w:val="bullet"/>
      <w:lvlText w:val="•"/>
      <w:lvlJc w:val="left"/>
      <w:pPr>
        <w:ind w:left="3938" w:hanging="361"/>
      </w:pPr>
      <w:rPr>
        <w:rFonts w:hint="default"/>
      </w:rPr>
    </w:lvl>
    <w:lvl w:ilvl="5" w:tplc="ABDCC592">
      <w:start w:val="1"/>
      <w:numFmt w:val="bullet"/>
      <w:lvlText w:val="•"/>
      <w:lvlJc w:val="left"/>
      <w:pPr>
        <w:ind w:left="4976" w:hanging="361"/>
      </w:pPr>
      <w:rPr>
        <w:rFonts w:hint="default"/>
      </w:rPr>
    </w:lvl>
    <w:lvl w:ilvl="6" w:tplc="04F0B7BC">
      <w:start w:val="1"/>
      <w:numFmt w:val="bullet"/>
      <w:lvlText w:val="•"/>
      <w:lvlJc w:val="left"/>
      <w:pPr>
        <w:ind w:left="6014" w:hanging="361"/>
      </w:pPr>
      <w:rPr>
        <w:rFonts w:hint="default"/>
      </w:rPr>
    </w:lvl>
    <w:lvl w:ilvl="7" w:tplc="15D4AA38">
      <w:start w:val="1"/>
      <w:numFmt w:val="bullet"/>
      <w:lvlText w:val="•"/>
      <w:lvlJc w:val="left"/>
      <w:pPr>
        <w:ind w:left="7052" w:hanging="361"/>
      </w:pPr>
      <w:rPr>
        <w:rFonts w:hint="default"/>
      </w:rPr>
    </w:lvl>
    <w:lvl w:ilvl="8" w:tplc="BDF855B6">
      <w:start w:val="1"/>
      <w:numFmt w:val="bullet"/>
      <w:lvlText w:val="•"/>
      <w:lvlJc w:val="left"/>
      <w:pPr>
        <w:ind w:left="8090" w:hanging="361"/>
      </w:pPr>
      <w:rPr>
        <w:rFonts w:hint="default"/>
      </w:rPr>
    </w:lvl>
  </w:abstractNum>
  <w:abstractNum w:abstractNumId="13">
    <w:nsid w:val="759E10AC"/>
    <w:multiLevelType w:val="hybridMultilevel"/>
    <w:tmpl w:val="8B522F9C"/>
    <w:lvl w:ilvl="0" w:tplc="DEA03584">
      <w:start w:val="1"/>
      <w:numFmt w:val="bullet"/>
      <w:lvlText w:val="o"/>
      <w:lvlJc w:val="left"/>
      <w:pPr>
        <w:ind w:left="1184" w:hanging="360"/>
      </w:pPr>
      <w:rPr>
        <w:rFonts w:ascii="Courier New" w:eastAsia="Courier New" w:hAnsi="Courier New" w:hint="default"/>
        <w:sz w:val="22"/>
        <w:szCs w:val="22"/>
      </w:rPr>
    </w:lvl>
    <w:lvl w:ilvl="1" w:tplc="5ABEA62C">
      <w:start w:val="1"/>
      <w:numFmt w:val="bullet"/>
      <w:lvlText w:val="•"/>
      <w:lvlJc w:val="left"/>
      <w:pPr>
        <w:ind w:left="2120" w:hanging="360"/>
      </w:pPr>
      <w:rPr>
        <w:rFonts w:hint="default"/>
      </w:rPr>
    </w:lvl>
    <w:lvl w:ilvl="2" w:tplc="72F0DF32">
      <w:start w:val="1"/>
      <w:numFmt w:val="bullet"/>
      <w:lvlText w:val="•"/>
      <w:lvlJc w:val="left"/>
      <w:pPr>
        <w:ind w:left="3056" w:hanging="360"/>
      </w:pPr>
      <w:rPr>
        <w:rFonts w:hint="default"/>
      </w:rPr>
    </w:lvl>
    <w:lvl w:ilvl="3" w:tplc="459845F4">
      <w:start w:val="1"/>
      <w:numFmt w:val="bullet"/>
      <w:lvlText w:val="•"/>
      <w:lvlJc w:val="left"/>
      <w:pPr>
        <w:ind w:left="3993" w:hanging="360"/>
      </w:pPr>
      <w:rPr>
        <w:rFonts w:hint="default"/>
      </w:rPr>
    </w:lvl>
    <w:lvl w:ilvl="4" w:tplc="0BD42A54">
      <w:start w:val="1"/>
      <w:numFmt w:val="bullet"/>
      <w:lvlText w:val="•"/>
      <w:lvlJc w:val="left"/>
      <w:pPr>
        <w:ind w:left="4929" w:hanging="360"/>
      </w:pPr>
      <w:rPr>
        <w:rFonts w:hint="default"/>
      </w:rPr>
    </w:lvl>
    <w:lvl w:ilvl="5" w:tplc="56EC0156">
      <w:start w:val="1"/>
      <w:numFmt w:val="bullet"/>
      <w:lvlText w:val="•"/>
      <w:lvlJc w:val="left"/>
      <w:pPr>
        <w:ind w:left="5865" w:hanging="360"/>
      </w:pPr>
      <w:rPr>
        <w:rFonts w:hint="default"/>
      </w:rPr>
    </w:lvl>
    <w:lvl w:ilvl="6" w:tplc="B636E858">
      <w:start w:val="1"/>
      <w:numFmt w:val="bullet"/>
      <w:lvlText w:val="•"/>
      <w:lvlJc w:val="left"/>
      <w:pPr>
        <w:ind w:left="6801" w:hanging="360"/>
      </w:pPr>
      <w:rPr>
        <w:rFonts w:hint="default"/>
      </w:rPr>
    </w:lvl>
    <w:lvl w:ilvl="7" w:tplc="F4D8978E">
      <w:start w:val="1"/>
      <w:numFmt w:val="bullet"/>
      <w:lvlText w:val="•"/>
      <w:lvlJc w:val="left"/>
      <w:pPr>
        <w:ind w:left="7737" w:hanging="360"/>
      </w:pPr>
      <w:rPr>
        <w:rFonts w:hint="default"/>
      </w:rPr>
    </w:lvl>
    <w:lvl w:ilvl="8" w:tplc="C6C06F0A">
      <w:start w:val="1"/>
      <w:numFmt w:val="bullet"/>
      <w:lvlText w:val="•"/>
      <w:lvlJc w:val="left"/>
      <w:pPr>
        <w:ind w:left="8674" w:hanging="360"/>
      </w:pPr>
      <w:rPr>
        <w:rFonts w:hint="default"/>
      </w:rPr>
    </w:lvl>
  </w:abstractNum>
  <w:abstractNum w:abstractNumId="14">
    <w:nsid w:val="7A4E5ED6"/>
    <w:multiLevelType w:val="hybridMultilevel"/>
    <w:tmpl w:val="160A02E6"/>
    <w:lvl w:ilvl="0" w:tplc="82ECFCEE">
      <w:start w:val="1"/>
      <w:numFmt w:val="bullet"/>
      <w:lvlText w:val="o"/>
      <w:lvlJc w:val="left"/>
      <w:pPr>
        <w:ind w:left="1184" w:hanging="360"/>
      </w:pPr>
      <w:rPr>
        <w:rFonts w:ascii="Courier New" w:eastAsia="Courier New" w:hAnsi="Courier New" w:hint="default"/>
        <w:sz w:val="24"/>
        <w:szCs w:val="24"/>
      </w:rPr>
    </w:lvl>
    <w:lvl w:ilvl="1" w:tplc="BF64FE7E">
      <w:start w:val="1"/>
      <w:numFmt w:val="bullet"/>
      <w:lvlText w:val="o"/>
      <w:lvlJc w:val="left"/>
      <w:pPr>
        <w:ind w:left="1544" w:hanging="360"/>
      </w:pPr>
      <w:rPr>
        <w:rFonts w:ascii="Courier New" w:eastAsia="Courier New" w:hAnsi="Courier New" w:hint="default"/>
        <w:sz w:val="24"/>
        <w:szCs w:val="24"/>
      </w:rPr>
    </w:lvl>
    <w:lvl w:ilvl="2" w:tplc="B3F2F370">
      <w:start w:val="1"/>
      <w:numFmt w:val="bullet"/>
      <w:lvlText w:val="•"/>
      <w:lvlJc w:val="left"/>
      <w:pPr>
        <w:ind w:left="2544" w:hanging="360"/>
      </w:pPr>
      <w:rPr>
        <w:rFonts w:hint="default"/>
      </w:rPr>
    </w:lvl>
    <w:lvl w:ilvl="3" w:tplc="AF3285BA">
      <w:start w:val="1"/>
      <w:numFmt w:val="bullet"/>
      <w:lvlText w:val="•"/>
      <w:lvlJc w:val="left"/>
      <w:pPr>
        <w:ind w:left="3544" w:hanging="360"/>
      </w:pPr>
      <w:rPr>
        <w:rFonts w:hint="default"/>
      </w:rPr>
    </w:lvl>
    <w:lvl w:ilvl="4" w:tplc="C3121BD4">
      <w:start w:val="1"/>
      <w:numFmt w:val="bullet"/>
      <w:lvlText w:val="•"/>
      <w:lvlJc w:val="left"/>
      <w:pPr>
        <w:ind w:left="4545" w:hanging="360"/>
      </w:pPr>
      <w:rPr>
        <w:rFonts w:hint="default"/>
      </w:rPr>
    </w:lvl>
    <w:lvl w:ilvl="5" w:tplc="08D4F306">
      <w:start w:val="1"/>
      <w:numFmt w:val="bullet"/>
      <w:lvlText w:val="•"/>
      <w:lvlJc w:val="left"/>
      <w:pPr>
        <w:ind w:left="5545" w:hanging="360"/>
      </w:pPr>
      <w:rPr>
        <w:rFonts w:hint="default"/>
      </w:rPr>
    </w:lvl>
    <w:lvl w:ilvl="6" w:tplc="B5063550">
      <w:start w:val="1"/>
      <w:numFmt w:val="bullet"/>
      <w:lvlText w:val="•"/>
      <w:lvlJc w:val="left"/>
      <w:pPr>
        <w:ind w:left="6545" w:hanging="360"/>
      </w:pPr>
      <w:rPr>
        <w:rFonts w:hint="default"/>
      </w:rPr>
    </w:lvl>
    <w:lvl w:ilvl="7" w:tplc="A77E0B36">
      <w:start w:val="1"/>
      <w:numFmt w:val="bullet"/>
      <w:lvlText w:val="•"/>
      <w:lvlJc w:val="left"/>
      <w:pPr>
        <w:ind w:left="7545" w:hanging="360"/>
      </w:pPr>
      <w:rPr>
        <w:rFonts w:hint="default"/>
      </w:rPr>
    </w:lvl>
    <w:lvl w:ilvl="8" w:tplc="8BBADDEA">
      <w:start w:val="1"/>
      <w:numFmt w:val="bullet"/>
      <w:lvlText w:val="•"/>
      <w:lvlJc w:val="left"/>
      <w:pPr>
        <w:ind w:left="8545" w:hanging="360"/>
      </w:pPr>
      <w:rPr>
        <w:rFonts w:hint="default"/>
      </w:rPr>
    </w:lvl>
  </w:abstractNum>
  <w:num w:numId="1">
    <w:abstractNumId w:val="11"/>
  </w:num>
  <w:num w:numId="2">
    <w:abstractNumId w:val="12"/>
  </w:num>
  <w:num w:numId="3">
    <w:abstractNumId w:val="8"/>
  </w:num>
  <w:num w:numId="4">
    <w:abstractNumId w:val="7"/>
  </w:num>
  <w:num w:numId="5">
    <w:abstractNumId w:val="3"/>
  </w:num>
  <w:num w:numId="6">
    <w:abstractNumId w:val="2"/>
  </w:num>
  <w:num w:numId="7">
    <w:abstractNumId w:val="14"/>
  </w:num>
  <w:num w:numId="8">
    <w:abstractNumId w:val="13"/>
  </w:num>
  <w:num w:numId="9">
    <w:abstractNumId w:val="9"/>
  </w:num>
  <w:num w:numId="10">
    <w:abstractNumId w:val="1"/>
  </w:num>
  <w:num w:numId="11">
    <w:abstractNumId w:val="10"/>
  </w:num>
  <w:num w:numId="12">
    <w:abstractNumId w:val="4"/>
  </w:num>
  <w:num w:numId="13">
    <w:abstractNumId w:val="5"/>
  </w:num>
  <w:num w:numId="14">
    <w:abstractNumId w:val="0"/>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oNotDisplayPageBoundaries/>
  <w:proofState w:spelling="clean" w:grammar="clean"/>
  <w:defaultTabStop w:val="720"/>
  <w:drawingGridHorizontalSpacing w:val="105"/>
  <w:displayHorizontalDrawingGridEvery w:val="2"/>
  <w:displayVerticalDrawingGridEvery w:val="2"/>
  <w:characterSpacingControl w:val="doNotCompress"/>
  <w:compat/>
  <w:rsids>
    <w:rsidRoot w:val="00EA6D78"/>
    <w:rsid w:val="0002776B"/>
    <w:rsid w:val="000325BF"/>
    <w:rsid w:val="00072C1A"/>
    <w:rsid w:val="000A16DD"/>
    <w:rsid w:val="000F1B04"/>
    <w:rsid w:val="00107D89"/>
    <w:rsid w:val="00111FED"/>
    <w:rsid w:val="001165AD"/>
    <w:rsid w:val="001574F2"/>
    <w:rsid w:val="00165650"/>
    <w:rsid w:val="00184DCD"/>
    <w:rsid w:val="0019221A"/>
    <w:rsid w:val="001B0E13"/>
    <w:rsid w:val="001D7D7A"/>
    <w:rsid w:val="001F2153"/>
    <w:rsid w:val="002006CE"/>
    <w:rsid w:val="00222746"/>
    <w:rsid w:val="00243E9D"/>
    <w:rsid w:val="002A1048"/>
    <w:rsid w:val="002C01FA"/>
    <w:rsid w:val="002E66FD"/>
    <w:rsid w:val="002F54C7"/>
    <w:rsid w:val="002F6101"/>
    <w:rsid w:val="00313B8A"/>
    <w:rsid w:val="00317176"/>
    <w:rsid w:val="003211E9"/>
    <w:rsid w:val="00324672"/>
    <w:rsid w:val="003252C7"/>
    <w:rsid w:val="00330699"/>
    <w:rsid w:val="00331D2B"/>
    <w:rsid w:val="00370749"/>
    <w:rsid w:val="003D4106"/>
    <w:rsid w:val="004034C2"/>
    <w:rsid w:val="00454AF1"/>
    <w:rsid w:val="00465410"/>
    <w:rsid w:val="00465AD8"/>
    <w:rsid w:val="0047298D"/>
    <w:rsid w:val="00474502"/>
    <w:rsid w:val="004A46A7"/>
    <w:rsid w:val="004B030D"/>
    <w:rsid w:val="004F6118"/>
    <w:rsid w:val="00513748"/>
    <w:rsid w:val="00552DA9"/>
    <w:rsid w:val="00564121"/>
    <w:rsid w:val="0058431D"/>
    <w:rsid w:val="005E7EDA"/>
    <w:rsid w:val="005F0FD8"/>
    <w:rsid w:val="005F2645"/>
    <w:rsid w:val="00622831"/>
    <w:rsid w:val="00642861"/>
    <w:rsid w:val="0067164D"/>
    <w:rsid w:val="006A480E"/>
    <w:rsid w:val="006C3662"/>
    <w:rsid w:val="00710D13"/>
    <w:rsid w:val="00733FDA"/>
    <w:rsid w:val="00785AFA"/>
    <w:rsid w:val="007B323A"/>
    <w:rsid w:val="007E1142"/>
    <w:rsid w:val="007E2843"/>
    <w:rsid w:val="007F4749"/>
    <w:rsid w:val="00832F55"/>
    <w:rsid w:val="0085372C"/>
    <w:rsid w:val="00877423"/>
    <w:rsid w:val="00893C1A"/>
    <w:rsid w:val="008D399D"/>
    <w:rsid w:val="00933688"/>
    <w:rsid w:val="00933A78"/>
    <w:rsid w:val="00941596"/>
    <w:rsid w:val="0097251B"/>
    <w:rsid w:val="00983A0F"/>
    <w:rsid w:val="00A317FD"/>
    <w:rsid w:val="00A439F2"/>
    <w:rsid w:val="00A44913"/>
    <w:rsid w:val="00A81361"/>
    <w:rsid w:val="00AD648F"/>
    <w:rsid w:val="00AF56E6"/>
    <w:rsid w:val="00AF5AD3"/>
    <w:rsid w:val="00B169FD"/>
    <w:rsid w:val="00B2422D"/>
    <w:rsid w:val="00B3437C"/>
    <w:rsid w:val="00B64966"/>
    <w:rsid w:val="00B929CA"/>
    <w:rsid w:val="00BC27C8"/>
    <w:rsid w:val="00BD0DFE"/>
    <w:rsid w:val="00BD32AE"/>
    <w:rsid w:val="00BE247A"/>
    <w:rsid w:val="00C052E7"/>
    <w:rsid w:val="00C373CC"/>
    <w:rsid w:val="00C8053E"/>
    <w:rsid w:val="00C8392C"/>
    <w:rsid w:val="00C93862"/>
    <w:rsid w:val="00CA4D1A"/>
    <w:rsid w:val="00CD28D9"/>
    <w:rsid w:val="00CE4762"/>
    <w:rsid w:val="00CE4B97"/>
    <w:rsid w:val="00CF2993"/>
    <w:rsid w:val="00D0180C"/>
    <w:rsid w:val="00D23900"/>
    <w:rsid w:val="00D71053"/>
    <w:rsid w:val="00D87AB6"/>
    <w:rsid w:val="00DB3FD3"/>
    <w:rsid w:val="00DD7C04"/>
    <w:rsid w:val="00DF3622"/>
    <w:rsid w:val="00E607A5"/>
    <w:rsid w:val="00E62B41"/>
    <w:rsid w:val="00E7188D"/>
    <w:rsid w:val="00EA6D78"/>
    <w:rsid w:val="00EB5A4A"/>
    <w:rsid w:val="00ED475E"/>
    <w:rsid w:val="00EE2F96"/>
    <w:rsid w:val="00EE7588"/>
    <w:rsid w:val="00EF6E75"/>
    <w:rsid w:val="00F308B3"/>
    <w:rsid w:val="00F40504"/>
    <w:rsid w:val="00F4338A"/>
    <w:rsid w:val="00F51D41"/>
    <w:rsid w:val="00F543B4"/>
    <w:rsid w:val="00F77D3B"/>
  </w:rsids>
  <m:mathPr>
    <m:mathFont m:val="Cambria Math"/>
    <m:brkBin m:val="before"/>
    <m:brkBinSub m:val="--"/>
    <m:smallFrac m:val="off"/>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rebuchet MS" w:eastAsiaTheme="minorHAnsi" w:hAnsi="Trebuchet MS" w:cstheme="minorBidi"/>
        <w:sz w:val="21"/>
        <w:szCs w:val="22"/>
        <w:lang w:val="en-GB" w:eastAsia="en-US" w:bidi="ar-SA"/>
      </w:rPr>
    </w:rPrDefault>
    <w:pPrDefault>
      <w:pPr>
        <w:spacing w:after="12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A6D78"/>
    <w:pPr>
      <w:widowControl w:val="0"/>
      <w:spacing w:after="0"/>
    </w:pPr>
    <w:rPr>
      <w:rFonts w:asciiTheme="minorHAnsi" w:hAnsiTheme="minorHAnsi"/>
      <w:sz w:val="22"/>
      <w:lang w:val="en-US"/>
    </w:rPr>
  </w:style>
  <w:style w:type="paragraph" w:styleId="Heading2">
    <w:name w:val="heading 2"/>
    <w:basedOn w:val="Normal"/>
    <w:link w:val="Heading2Char"/>
    <w:uiPriority w:val="1"/>
    <w:qFormat/>
    <w:rsid w:val="00EA6D78"/>
    <w:pPr>
      <w:ind w:left="141"/>
      <w:outlineLvl w:val="1"/>
    </w:pPr>
    <w:rPr>
      <w:rFonts w:ascii="Cambria" w:eastAsia="Cambria" w:hAnsi="Cambria"/>
      <w:b/>
      <w:bCs/>
      <w:sz w:val="28"/>
      <w:szCs w:val="28"/>
    </w:rPr>
  </w:style>
  <w:style w:type="paragraph" w:styleId="Heading3">
    <w:name w:val="heading 3"/>
    <w:basedOn w:val="Normal"/>
    <w:link w:val="Heading3Char"/>
    <w:uiPriority w:val="1"/>
    <w:qFormat/>
    <w:rsid w:val="00EA6D78"/>
    <w:pPr>
      <w:ind w:left="101"/>
      <w:outlineLvl w:val="2"/>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EA6D78"/>
    <w:rPr>
      <w:rFonts w:ascii="Cambria" w:eastAsia="Cambria" w:hAnsi="Cambria"/>
      <w:b/>
      <w:bCs/>
      <w:sz w:val="28"/>
      <w:szCs w:val="28"/>
      <w:lang w:val="en-US"/>
    </w:rPr>
  </w:style>
  <w:style w:type="character" w:customStyle="1" w:styleId="Heading3Char">
    <w:name w:val="Heading 3 Char"/>
    <w:basedOn w:val="DefaultParagraphFont"/>
    <w:link w:val="Heading3"/>
    <w:uiPriority w:val="1"/>
    <w:rsid w:val="00EA6D78"/>
    <w:rPr>
      <w:rFonts w:ascii="Times New Roman" w:eastAsia="Times New Roman" w:hAnsi="Times New Roman"/>
      <w:b/>
      <w:bCs/>
      <w:sz w:val="24"/>
      <w:szCs w:val="24"/>
      <w:lang w:val="en-US"/>
    </w:rPr>
  </w:style>
  <w:style w:type="table" w:customStyle="1" w:styleId="TableNormal1">
    <w:name w:val="Table Normal1"/>
    <w:uiPriority w:val="2"/>
    <w:semiHidden/>
    <w:unhideWhenUsed/>
    <w:qFormat/>
    <w:rsid w:val="00EA6D78"/>
    <w:pPr>
      <w:widowControl w:val="0"/>
      <w:spacing w:after="0"/>
    </w:pPr>
    <w:rPr>
      <w:rFonts w:asciiTheme="minorHAnsi" w:hAnsiTheme="minorHAnsi"/>
      <w:sz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A6D78"/>
  </w:style>
  <w:style w:type="paragraph" w:styleId="BodyText">
    <w:name w:val="Body Text"/>
    <w:basedOn w:val="Normal"/>
    <w:link w:val="BodyTextChar"/>
    <w:uiPriority w:val="1"/>
    <w:qFormat/>
    <w:rsid w:val="00243E9D"/>
    <w:pPr>
      <w:ind w:left="822"/>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243E9D"/>
    <w:rPr>
      <w:rFonts w:ascii="Times New Roman" w:eastAsia="Times New Roman" w:hAnsi="Times New Roman"/>
      <w:sz w:val="24"/>
      <w:szCs w:val="24"/>
      <w:lang w:val="en-US"/>
    </w:rPr>
  </w:style>
  <w:style w:type="paragraph" w:styleId="ListParagraph">
    <w:name w:val="List Paragraph"/>
    <w:basedOn w:val="Normal"/>
    <w:uiPriority w:val="34"/>
    <w:qFormat/>
    <w:rsid w:val="00941596"/>
    <w:pPr>
      <w:ind w:left="720"/>
      <w:contextualSpacing/>
    </w:pPr>
  </w:style>
  <w:style w:type="table" w:styleId="TableGrid">
    <w:name w:val="Table Grid"/>
    <w:basedOn w:val="TableNormal"/>
    <w:uiPriority w:val="59"/>
    <w:rsid w:val="00330699"/>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1</Pages>
  <Words>1253</Words>
  <Characters>7144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Vijayan</dc:creator>
  <cp:lastModifiedBy>Vijayan</cp:lastModifiedBy>
  <cp:revision>3</cp:revision>
  <dcterms:created xsi:type="dcterms:W3CDTF">2016-02-29T06:02:00Z</dcterms:created>
  <dcterms:modified xsi:type="dcterms:W3CDTF">2016-02-29T10:30:00Z</dcterms:modified>
</cp:coreProperties>
</file>